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223887456"/>
        <w:docPartObj>
          <w:docPartGallery w:val="Cover Pages"/>
          <w:docPartUnique/>
        </w:docPartObj>
      </w:sdtPr>
      <w:sdtEndPr/>
      <w:sdtContent>
        <w:p w14:paraId="6C0CB021" w14:textId="77777777" w:rsidR="00C05C11" w:rsidRPr="00040936" w:rsidRDefault="00C05C11" w:rsidP="00040936">
          <w:pPr>
            <w:rPr>
              <w:rFonts w:ascii="Arial" w:hAnsi="Arial" w:cs="Arial"/>
            </w:rPr>
          </w:pPr>
        </w:p>
        <w:p w14:paraId="66AA5841" w14:textId="77777777" w:rsidR="00DF1371" w:rsidRDefault="00DF1371" w:rsidP="009B262F">
          <w:pPr>
            <w:jc w:val="center"/>
            <w:rPr>
              <w:rFonts w:ascii="Arial" w:hAnsi="Arial" w:cs="Arial"/>
              <w:b/>
              <w:bCs/>
              <w:sz w:val="36"/>
              <w:szCs w:val="36"/>
            </w:rPr>
          </w:pPr>
        </w:p>
        <w:p w14:paraId="4EAD4963" w14:textId="58C4E0CB" w:rsidR="00982F7C" w:rsidRPr="00DF1371" w:rsidRDefault="00CB1302" w:rsidP="009B262F">
          <w:pPr>
            <w:jc w:val="center"/>
            <w:rPr>
              <w:rFonts w:ascii="Arial" w:hAnsi="Arial" w:cs="Arial"/>
              <w:b/>
              <w:bCs/>
              <w:sz w:val="36"/>
              <w:szCs w:val="36"/>
            </w:rPr>
          </w:pPr>
          <w:r>
            <w:rPr>
              <w:rFonts w:ascii="Arial" w:hAnsi="Arial" w:cs="Arial"/>
              <w:b/>
              <w:bCs/>
              <w:sz w:val="36"/>
              <w:szCs w:val="36"/>
            </w:rPr>
            <w:t>Non-</w:t>
          </w:r>
          <w:proofErr w:type="spellStart"/>
          <w:r>
            <w:rPr>
              <w:rFonts w:ascii="Arial" w:hAnsi="Arial" w:cs="Arial"/>
              <w:b/>
              <w:bCs/>
              <w:sz w:val="36"/>
              <w:szCs w:val="36"/>
            </w:rPr>
            <w:t>Disclosure</w:t>
          </w:r>
          <w:proofErr w:type="spellEnd"/>
          <w:r>
            <w:rPr>
              <w:rFonts w:ascii="Arial" w:hAnsi="Arial" w:cs="Arial"/>
              <w:b/>
              <w:bCs/>
              <w:sz w:val="36"/>
              <w:szCs w:val="36"/>
            </w:rPr>
            <w:t xml:space="preserve"> </w:t>
          </w:r>
          <w:proofErr w:type="spellStart"/>
          <w:r>
            <w:rPr>
              <w:rFonts w:ascii="Arial" w:hAnsi="Arial" w:cs="Arial"/>
              <w:b/>
              <w:bCs/>
              <w:sz w:val="36"/>
              <w:szCs w:val="36"/>
            </w:rPr>
            <w:t>Agreement</w:t>
          </w:r>
          <w:proofErr w:type="spellEnd"/>
          <w:r w:rsidR="00526813">
            <w:rPr>
              <w:rFonts w:ascii="Arial" w:hAnsi="Arial" w:cs="Arial"/>
              <w:b/>
              <w:bCs/>
              <w:sz w:val="36"/>
              <w:szCs w:val="36"/>
            </w:rPr>
            <w:br/>
          </w:r>
        </w:p>
        <w:p w14:paraId="77FB4E17" w14:textId="3DDC8224" w:rsidR="004A47BA" w:rsidRPr="00DF1371" w:rsidRDefault="004A47BA" w:rsidP="009B262F">
          <w:pPr>
            <w:jc w:val="center"/>
            <w:rPr>
              <w:rFonts w:ascii="Arial" w:hAnsi="Arial" w:cs="Arial"/>
              <w:b/>
              <w:bCs/>
              <w:sz w:val="36"/>
              <w:szCs w:val="36"/>
            </w:rPr>
          </w:pPr>
        </w:p>
        <w:p w14:paraId="5F5B8B1F" w14:textId="55F515C7" w:rsidR="008639E8" w:rsidRPr="00040936" w:rsidRDefault="00C05C11" w:rsidP="00040936">
          <w:pPr>
            <w:rPr>
              <w:rFonts w:ascii="Arial" w:hAnsi="Arial" w:cs="Arial"/>
            </w:rPr>
          </w:pPr>
          <w:r w:rsidRPr="00040936">
            <w:rPr>
              <w:rFonts w:ascii="Arial" w:hAnsi="Arial" w:cs="Arial"/>
            </w:rPr>
            <w:br w:type="page"/>
          </w:r>
        </w:p>
      </w:sdtContent>
    </w:sdt>
    <w:p w14:paraId="01420DD2" w14:textId="5E18DB66" w:rsidR="00EA3104" w:rsidRPr="00040936" w:rsidRDefault="00EA3104" w:rsidP="00040936">
      <w:pPr>
        <w:rPr>
          <w:rFonts w:ascii="Arial" w:hAnsi="Arial" w:cs="Arial"/>
        </w:rPr>
      </w:pPr>
    </w:p>
    <w:p w14:paraId="50266E5C" w14:textId="61AF8A00" w:rsidR="00372761" w:rsidRPr="00B05CF8" w:rsidRDefault="006E1433" w:rsidP="00372761">
      <w:pPr>
        <w:spacing w:line="360" w:lineRule="auto"/>
        <w:rPr>
          <w:rFonts w:ascii="Arial" w:hAnsi="Arial" w:cs="Arial"/>
          <w:b/>
          <w:bCs/>
          <w:sz w:val="22"/>
          <w:szCs w:val="22"/>
          <w:lang w:val="en-US"/>
        </w:rPr>
      </w:pPr>
      <w:r w:rsidRPr="00B05CF8">
        <w:rPr>
          <w:rFonts w:ascii="Arial" w:hAnsi="Arial" w:cs="Arial"/>
          <w:b/>
          <w:bCs/>
          <w:sz w:val="22"/>
          <w:szCs w:val="22"/>
          <w:lang w:val="en-US"/>
        </w:rPr>
        <w:t>PARTIES</w:t>
      </w:r>
    </w:p>
    <w:p w14:paraId="59939B71" w14:textId="0EBF362A" w:rsidR="00844C5B" w:rsidRPr="00B05CF8" w:rsidRDefault="00844C5B" w:rsidP="00372761">
      <w:pPr>
        <w:spacing w:line="360" w:lineRule="auto"/>
        <w:rPr>
          <w:rFonts w:ascii="Arial" w:hAnsi="Arial" w:cs="Arial"/>
          <w:b/>
          <w:bCs/>
          <w:sz w:val="22"/>
          <w:szCs w:val="22"/>
          <w:lang w:val="en-US"/>
        </w:rPr>
      </w:pPr>
    </w:p>
    <w:p w14:paraId="59C8280E" w14:textId="77777777" w:rsidR="006E1433" w:rsidRPr="00B05CF8" w:rsidRDefault="006E1433" w:rsidP="006E1433">
      <w:pPr>
        <w:widowControl w:val="0"/>
        <w:tabs>
          <w:tab w:val="left" w:pos="6480"/>
        </w:tabs>
        <w:autoSpaceDE w:val="0"/>
        <w:autoSpaceDN w:val="0"/>
        <w:adjustRightInd w:val="0"/>
        <w:spacing w:before="120" w:line="360" w:lineRule="auto"/>
        <w:rPr>
          <w:rFonts w:ascii="Helvetica" w:hAnsi="Helvetica" w:cs="Helvetica"/>
          <w:sz w:val="22"/>
          <w:szCs w:val="22"/>
          <w:lang w:val="en-US"/>
        </w:rPr>
      </w:pPr>
      <w:r w:rsidRPr="00B05CF8">
        <w:rPr>
          <w:rFonts w:ascii="Helvetica" w:hAnsi="Helvetica" w:cs="Helvetica"/>
          <w:sz w:val="22"/>
          <w:szCs w:val="22"/>
          <w:lang w:val="en-US"/>
        </w:rPr>
        <w:t>This Non-Disclosure Agreement (</w:t>
      </w:r>
      <w:proofErr w:type="gramStart"/>
      <w:r w:rsidRPr="00B05CF8">
        <w:rPr>
          <w:rFonts w:ascii="Helvetica" w:hAnsi="Helvetica" w:cs="Helvetica"/>
          <w:sz w:val="22"/>
          <w:szCs w:val="22"/>
          <w:lang w:val="en-US"/>
        </w:rPr>
        <w:t>hereinafter ”</w:t>
      </w:r>
      <w:r w:rsidRPr="00B05CF8">
        <w:rPr>
          <w:rFonts w:ascii="Helvetica" w:hAnsi="Helvetica" w:cs="Helvetica"/>
          <w:b/>
          <w:bCs/>
          <w:sz w:val="22"/>
          <w:szCs w:val="22"/>
          <w:lang w:val="en-US"/>
        </w:rPr>
        <w:t>NDA</w:t>
      </w:r>
      <w:proofErr w:type="gramEnd"/>
      <w:r w:rsidRPr="00B05CF8">
        <w:rPr>
          <w:rFonts w:ascii="Helvetica" w:hAnsi="Helvetica" w:cs="Helvetica"/>
          <w:sz w:val="22"/>
          <w:szCs w:val="22"/>
          <w:lang w:val="en-US"/>
        </w:rPr>
        <w:t>”), is made between</w:t>
      </w:r>
    </w:p>
    <w:p w14:paraId="7AA5B50A" w14:textId="421F35E5" w:rsidR="00EA3104" w:rsidRPr="00B05CF8" w:rsidRDefault="00EA3104" w:rsidP="00040936">
      <w:pPr>
        <w:rPr>
          <w:rFonts w:ascii="Arial" w:hAnsi="Arial" w:cs="Arial"/>
          <w:sz w:val="22"/>
          <w:szCs w:val="22"/>
          <w:lang w:val="en-US"/>
        </w:rPr>
      </w:pPr>
    </w:p>
    <w:p w14:paraId="4263765F" w14:textId="77777777" w:rsidR="00EA3104" w:rsidRPr="00B05CF8" w:rsidRDefault="00EA3104" w:rsidP="00040936">
      <w:pPr>
        <w:rPr>
          <w:rFonts w:ascii="Arial" w:hAnsi="Arial" w:cs="Arial"/>
          <w:sz w:val="22"/>
          <w:szCs w:val="22"/>
          <w:lang w:val="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433"/>
      </w:tblGrid>
      <w:tr w:rsidR="00D6266E" w:rsidRPr="00B05CF8" w14:paraId="50FEC2C4" w14:textId="77777777" w:rsidTr="008B0484">
        <w:tc>
          <w:tcPr>
            <w:tcW w:w="5529" w:type="dxa"/>
          </w:tcPr>
          <w:p w14:paraId="3E10861A" w14:textId="7AF034BA" w:rsidR="00D6266E" w:rsidRPr="00B05CF8" w:rsidRDefault="006E1433" w:rsidP="00FE71B8">
            <w:pPr>
              <w:spacing w:line="360" w:lineRule="auto"/>
              <w:rPr>
                <w:rFonts w:ascii="Arial" w:hAnsi="Arial" w:cs="Arial"/>
                <w:sz w:val="22"/>
                <w:szCs w:val="22"/>
              </w:rPr>
            </w:pPr>
            <w:proofErr w:type="spellStart"/>
            <w:r w:rsidRPr="00B05CF8">
              <w:rPr>
                <w:rFonts w:ascii="Arial" w:hAnsi="Arial" w:cs="Arial"/>
                <w:sz w:val="22"/>
                <w:szCs w:val="22"/>
              </w:rPr>
              <w:t>The</w:t>
            </w:r>
            <w:proofErr w:type="spellEnd"/>
            <w:r w:rsidRPr="00B05CF8">
              <w:rPr>
                <w:rFonts w:ascii="Arial" w:hAnsi="Arial" w:cs="Arial"/>
                <w:sz w:val="22"/>
                <w:szCs w:val="22"/>
              </w:rPr>
              <w:t xml:space="preserve"> Designer</w:t>
            </w:r>
            <w:r w:rsidR="00D6266E" w:rsidRPr="00B05CF8">
              <w:rPr>
                <w:rFonts w:ascii="Arial" w:hAnsi="Arial" w:cs="Arial"/>
                <w:sz w:val="22"/>
                <w:szCs w:val="22"/>
              </w:rPr>
              <w:t>:</w:t>
            </w:r>
          </w:p>
        </w:tc>
        <w:tc>
          <w:tcPr>
            <w:tcW w:w="4433" w:type="dxa"/>
          </w:tcPr>
          <w:p w14:paraId="1AF5565C" w14:textId="363DD2CF" w:rsidR="00D6266E" w:rsidRPr="00B05CF8" w:rsidRDefault="006E1433" w:rsidP="00FE71B8">
            <w:pPr>
              <w:spacing w:line="360" w:lineRule="auto"/>
              <w:rPr>
                <w:rFonts w:ascii="Arial" w:hAnsi="Arial" w:cs="Arial"/>
                <w:sz w:val="22"/>
                <w:szCs w:val="22"/>
              </w:rPr>
            </w:pPr>
            <w:proofErr w:type="spellStart"/>
            <w:r w:rsidRPr="00B05CF8">
              <w:rPr>
                <w:rFonts w:ascii="Arial" w:hAnsi="Arial" w:cs="Arial"/>
                <w:sz w:val="22"/>
                <w:szCs w:val="22"/>
              </w:rPr>
              <w:t>The</w:t>
            </w:r>
            <w:proofErr w:type="spellEnd"/>
            <w:r w:rsidRPr="00B05CF8">
              <w:rPr>
                <w:rFonts w:ascii="Arial" w:hAnsi="Arial" w:cs="Arial"/>
                <w:sz w:val="22"/>
                <w:szCs w:val="22"/>
              </w:rPr>
              <w:t xml:space="preserve"> </w:t>
            </w:r>
            <w:proofErr w:type="spellStart"/>
            <w:r w:rsidRPr="00B05CF8">
              <w:rPr>
                <w:rFonts w:ascii="Arial" w:hAnsi="Arial" w:cs="Arial"/>
                <w:sz w:val="22"/>
                <w:szCs w:val="22"/>
              </w:rPr>
              <w:t>Customer</w:t>
            </w:r>
            <w:proofErr w:type="spellEnd"/>
            <w:r w:rsidR="00D6266E" w:rsidRPr="00B05CF8">
              <w:rPr>
                <w:rFonts w:ascii="Arial" w:hAnsi="Arial" w:cs="Arial"/>
                <w:sz w:val="22"/>
                <w:szCs w:val="22"/>
              </w:rPr>
              <w:t>:</w:t>
            </w:r>
          </w:p>
        </w:tc>
      </w:tr>
      <w:tr w:rsidR="00D6266E" w:rsidRPr="00B05CF8" w14:paraId="2CF06933" w14:textId="77777777" w:rsidTr="008B0484">
        <w:tc>
          <w:tcPr>
            <w:tcW w:w="5529" w:type="dxa"/>
          </w:tcPr>
          <w:p w14:paraId="5882ADA5" w14:textId="2ECADEB2" w:rsidR="00D6266E" w:rsidRPr="00B05CF8" w:rsidRDefault="00D6266E" w:rsidP="00FE71B8">
            <w:pPr>
              <w:spacing w:line="360" w:lineRule="auto"/>
              <w:rPr>
                <w:rFonts w:ascii="Arial" w:hAnsi="Arial" w:cs="Arial"/>
                <w:sz w:val="22"/>
                <w:szCs w:val="22"/>
              </w:rPr>
            </w:pPr>
            <w:r w:rsidRPr="00B05CF8">
              <w:rPr>
                <w:rFonts w:ascii="Arial" w:hAnsi="Arial" w:cs="Arial"/>
                <w:sz w:val="22"/>
                <w:szCs w:val="22"/>
              </w:rPr>
              <w:t>[</w:t>
            </w:r>
            <w:proofErr w:type="spellStart"/>
            <w:r w:rsidRPr="00B05CF8">
              <w:rPr>
                <w:rFonts w:ascii="Arial" w:hAnsi="Arial" w:cs="Arial"/>
                <w:sz w:val="22"/>
                <w:szCs w:val="22"/>
                <w:highlight w:val="lightGray"/>
              </w:rPr>
              <w:t>N</w:t>
            </w:r>
            <w:r w:rsidR="006E1433" w:rsidRPr="00B05CF8">
              <w:rPr>
                <w:rFonts w:ascii="Arial" w:hAnsi="Arial" w:cs="Arial"/>
                <w:sz w:val="22"/>
                <w:szCs w:val="22"/>
                <w:highlight w:val="lightGray"/>
              </w:rPr>
              <w:t>ame</w:t>
            </w:r>
            <w:proofErr w:type="spellEnd"/>
            <w:r w:rsidRPr="00B05CF8">
              <w:rPr>
                <w:rFonts w:ascii="Arial" w:hAnsi="Arial" w:cs="Arial"/>
                <w:sz w:val="22"/>
                <w:szCs w:val="22"/>
              </w:rPr>
              <w:t>]</w:t>
            </w:r>
          </w:p>
          <w:p w14:paraId="1B097763" w14:textId="60374D66" w:rsidR="00D6266E" w:rsidRPr="00B05CF8" w:rsidRDefault="00D6266E" w:rsidP="00FE71B8">
            <w:pPr>
              <w:spacing w:line="360" w:lineRule="auto"/>
              <w:rPr>
                <w:rFonts w:ascii="Arial" w:hAnsi="Arial" w:cs="Arial"/>
                <w:sz w:val="22"/>
                <w:szCs w:val="22"/>
              </w:rPr>
            </w:pPr>
            <w:r w:rsidRPr="00B05CF8">
              <w:rPr>
                <w:rFonts w:ascii="Arial" w:hAnsi="Arial" w:cs="Arial"/>
                <w:sz w:val="22"/>
                <w:szCs w:val="22"/>
              </w:rPr>
              <w:t>____________________</w:t>
            </w:r>
            <w:r w:rsidR="00FE71B8" w:rsidRPr="00B05CF8">
              <w:rPr>
                <w:rFonts w:ascii="Arial" w:hAnsi="Arial" w:cs="Arial"/>
                <w:sz w:val="22"/>
                <w:szCs w:val="22"/>
              </w:rPr>
              <w:t>____________</w:t>
            </w:r>
          </w:p>
        </w:tc>
        <w:tc>
          <w:tcPr>
            <w:tcW w:w="4433" w:type="dxa"/>
          </w:tcPr>
          <w:p w14:paraId="6EED183B" w14:textId="22C0B188" w:rsidR="00E211DD" w:rsidRPr="00B05CF8" w:rsidRDefault="00E211DD" w:rsidP="00FE71B8">
            <w:pPr>
              <w:spacing w:line="360" w:lineRule="auto"/>
              <w:rPr>
                <w:rFonts w:ascii="Arial" w:hAnsi="Arial" w:cs="Arial"/>
                <w:sz w:val="22"/>
                <w:szCs w:val="22"/>
              </w:rPr>
            </w:pPr>
            <w:r w:rsidRPr="00B05CF8">
              <w:rPr>
                <w:rFonts w:ascii="Arial" w:hAnsi="Arial" w:cs="Arial"/>
                <w:sz w:val="22"/>
                <w:szCs w:val="22"/>
              </w:rPr>
              <w:t>[</w:t>
            </w:r>
            <w:proofErr w:type="spellStart"/>
            <w:r w:rsidRPr="00B05CF8">
              <w:rPr>
                <w:rFonts w:ascii="Arial" w:hAnsi="Arial" w:cs="Arial"/>
                <w:sz w:val="22"/>
                <w:szCs w:val="22"/>
                <w:highlight w:val="lightGray"/>
              </w:rPr>
              <w:t>N</w:t>
            </w:r>
            <w:r w:rsidR="006E1433" w:rsidRPr="00B05CF8">
              <w:rPr>
                <w:rFonts w:ascii="Arial" w:hAnsi="Arial" w:cs="Arial"/>
                <w:sz w:val="22"/>
                <w:szCs w:val="22"/>
                <w:highlight w:val="lightGray"/>
              </w:rPr>
              <w:t>ame</w:t>
            </w:r>
            <w:proofErr w:type="spellEnd"/>
            <w:r w:rsidRPr="00B05CF8">
              <w:rPr>
                <w:rFonts w:ascii="Arial" w:hAnsi="Arial" w:cs="Arial"/>
                <w:sz w:val="22"/>
                <w:szCs w:val="22"/>
              </w:rPr>
              <w:t>]</w:t>
            </w:r>
          </w:p>
          <w:p w14:paraId="0AB5551D" w14:textId="2582196B" w:rsidR="00D6266E" w:rsidRPr="00B05CF8" w:rsidRDefault="00D6266E" w:rsidP="00FE71B8">
            <w:pPr>
              <w:spacing w:line="360" w:lineRule="auto"/>
              <w:rPr>
                <w:rFonts w:ascii="Arial" w:hAnsi="Arial" w:cs="Arial"/>
                <w:sz w:val="22"/>
                <w:szCs w:val="22"/>
              </w:rPr>
            </w:pPr>
            <w:r w:rsidRPr="00B05CF8">
              <w:rPr>
                <w:rFonts w:ascii="Arial" w:hAnsi="Arial" w:cs="Arial"/>
                <w:sz w:val="22"/>
                <w:szCs w:val="22"/>
              </w:rPr>
              <w:t>_____________</w:t>
            </w:r>
            <w:r w:rsidR="00FE71B8" w:rsidRPr="00B05CF8">
              <w:rPr>
                <w:rFonts w:ascii="Arial" w:hAnsi="Arial" w:cs="Arial"/>
                <w:sz w:val="22"/>
                <w:szCs w:val="22"/>
              </w:rPr>
              <w:t>____________________</w:t>
            </w:r>
          </w:p>
          <w:p w14:paraId="698EF8EC" w14:textId="77777777" w:rsidR="00D6266E" w:rsidRPr="00B05CF8" w:rsidRDefault="00D6266E" w:rsidP="00FE71B8">
            <w:pPr>
              <w:spacing w:line="360" w:lineRule="auto"/>
              <w:rPr>
                <w:rFonts w:ascii="Arial" w:hAnsi="Arial" w:cs="Arial"/>
                <w:sz w:val="22"/>
                <w:szCs w:val="22"/>
              </w:rPr>
            </w:pPr>
          </w:p>
        </w:tc>
      </w:tr>
      <w:tr w:rsidR="00D6266E" w:rsidRPr="00B05CF8" w14:paraId="4DA6152A" w14:textId="77777777" w:rsidTr="008B0484">
        <w:tc>
          <w:tcPr>
            <w:tcW w:w="5529" w:type="dxa"/>
          </w:tcPr>
          <w:p w14:paraId="1E009FD9" w14:textId="32E04304" w:rsidR="00D6266E" w:rsidRPr="00B05CF8" w:rsidRDefault="006E1433" w:rsidP="00FE71B8">
            <w:pPr>
              <w:spacing w:line="360" w:lineRule="auto"/>
              <w:rPr>
                <w:rFonts w:ascii="Arial" w:hAnsi="Arial" w:cs="Arial"/>
                <w:sz w:val="22"/>
                <w:szCs w:val="22"/>
                <w:lang w:val="en-US"/>
              </w:rPr>
            </w:pPr>
            <w:r w:rsidRPr="00B05CF8">
              <w:rPr>
                <w:rFonts w:ascii="Arial" w:hAnsi="Arial" w:cs="Arial"/>
                <w:sz w:val="22"/>
                <w:szCs w:val="22"/>
                <w:lang w:val="en-US"/>
              </w:rPr>
              <w:t>with business ID</w:t>
            </w:r>
          </w:p>
          <w:p w14:paraId="126830F6" w14:textId="77777777" w:rsidR="006E1433" w:rsidRPr="00B05CF8" w:rsidRDefault="006E1433" w:rsidP="006E1433">
            <w:pPr>
              <w:widowControl w:val="0"/>
              <w:tabs>
                <w:tab w:val="left" w:pos="6480"/>
              </w:tabs>
              <w:autoSpaceDE w:val="0"/>
              <w:autoSpaceDN w:val="0"/>
              <w:adjustRightInd w:val="0"/>
              <w:spacing w:before="120"/>
              <w:rPr>
                <w:rFonts w:ascii="Helvetica" w:hAnsi="Helvetica" w:cs="Helvetica"/>
                <w:sz w:val="22"/>
                <w:szCs w:val="22"/>
                <w:lang w:val="en-US"/>
              </w:rPr>
            </w:pPr>
            <w:r w:rsidRPr="00B05CF8">
              <w:rPr>
                <w:rFonts w:ascii="Helvetica" w:hAnsi="Helvetica" w:cs="Helvetica"/>
                <w:sz w:val="22"/>
                <w:szCs w:val="22"/>
                <w:lang w:val="en-US"/>
              </w:rPr>
              <w:t>[</w:t>
            </w:r>
            <w:r w:rsidRPr="00B05CF8">
              <w:rPr>
                <w:rFonts w:ascii="Helvetica" w:hAnsi="Helvetica" w:cs="Helvetica"/>
                <w:sz w:val="22"/>
                <w:szCs w:val="22"/>
                <w:highlight w:val="lightGray"/>
                <w:lang w:val="en-US"/>
              </w:rPr>
              <w:t>Business ID</w:t>
            </w:r>
            <w:r w:rsidRPr="00B05CF8">
              <w:rPr>
                <w:rFonts w:ascii="Helvetica" w:hAnsi="Helvetica" w:cs="Helvetica"/>
                <w:sz w:val="22"/>
                <w:szCs w:val="22"/>
                <w:lang w:val="en-US"/>
              </w:rPr>
              <w:t>]</w:t>
            </w:r>
          </w:p>
          <w:p w14:paraId="5725C6D1" w14:textId="08070C5C" w:rsidR="00D6266E" w:rsidRPr="00B05CF8" w:rsidRDefault="00D6266E" w:rsidP="00FE71B8">
            <w:pPr>
              <w:spacing w:line="360" w:lineRule="auto"/>
              <w:rPr>
                <w:rFonts w:ascii="Arial" w:hAnsi="Arial" w:cs="Arial"/>
                <w:sz w:val="22"/>
                <w:szCs w:val="22"/>
              </w:rPr>
            </w:pPr>
            <w:r w:rsidRPr="00B05CF8">
              <w:rPr>
                <w:rFonts w:ascii="Arial" w:hAnsi="Arial" w:cs="Arial"/>
                <w:sz w:val="22"/>
                <w:szCs w:val="22"/>
              </w:rPr>
              <w:t>____________________</w:t>
            </w:r>
            <w:r w:rsidR="00FE71B8" w:rsidRPr="00B05CF8">
              <w:rPr>
                <w:rFonts w:ascii="Arial" w:hAnsi="Arial" w:cs="Arial"/>
                <w:sz w:val="22"/>
                <w:szCs w:val="22"/>
              </w:rPr>
              <w:t>_____________</w:t>
            </w:r>
          </w:p>
        </w:tc>
        <w:tc>
          <w:tcPr>
            <w:tcW w:w="4433" w:type="dxa"/>
          </w:tcPr>
          <w:p w14:paraId="5F4922E8" w14:textId="6792592B" w:rsidR="00D6266E" w:rsidRPr="00B05CF8" w:rsidRDefault="006E1433" w:rsidP="00FE71B8">
            <w:pPr>
              <w:spacing w:line="360" w:lineRule="auto"/>
              <w:rPr>
                <w:rFonts w:ascii="Arial" w:hAnsi="Arial" w:cs="Arial"/>
                <w:sz w:val="22"/>
                <w:szCs w:val="22"/>
                <w:lang w:val="en-US"/>
              </w:rPr>
            </w:pPr>
            <w:r w:rsidRPr="00B05CF8">
              <w:rPr>
                <w:rFonts w:ascii="Arial" w:hAnsi="Arial" w:cs="Arial"/>
                <w:sz w:val="22"/>
                <w:szCs w:val="22"/>
                <w:lang w:val="en-US"/>
              </w:rPr>
              <w:t>with business ID</w:t>
            </w:r>
          </w:p>
          <w:p w14:paraId="07F7F8F8" w14:textId="77777777" w:rsidR="006E1433" w:rsidRPr="00B05CF8" w:rsidRDefault="006E1433" w:rsidP="006E1433">
            <w:pPr>
              <w:widowControl w:val="0"/>
              <w:tabs>
                <w:tab w:val="left" w:pos="6480"/>
              </w:tabs>
              <w:autoSpaceDE w:val="0"/>
              <w:autoSpaceDN w:val="0"/>
              <w:adjustRightInd w:val="0"/>
              <w:spacing w:before="120"/>
              <w:rPr>
                <w:rFonts w:ascii="Helvetica" w:hAnsi="Helvetica" w:cs="Helvetica"/>
                <w:sz w:val="22"/>
                <w:szCs w:val="22"/>
                <w:lang w:val="en-US"/>
              </w:rPr>
            </w:pPr>
            <w:r w:rsidRPr="00B05CF8">
              <w:rPr>
                <w:rFonts w:ascii="Helvetica" w:hAnsi="Helvetica" w:cs="Helvetica"/>
                <w:sz w:val="22"/>
                <w:szCs w:val="22"/>
                <w:lang w:val="en-US"/>
              </w:rPr>
              <w:t>[</w:t>
            </w:r>
            <w:r w:rsidRPr="00B05CF8">
              <w:rPr>
                <w:rFonts w:ascii="Helvetica" w:hAnsi="Helvetica" w:cs="Helvetica"/>
                <w:sz w:val="22"/>
                <w:szCs w:val="22"/>
                <w:highlight w:val="lightGray"/>
                <w:lang w:val="en-US"/>
              </w:rPr>
              <w:t>Business ID</w:t>
            </w:r>
            <w:r w:rsidRPr="00B05CF8">
              <w:rPr>
                <w:rFonts w:ascii="Helvetica" w:hAnsi="Helvetica" w:cs="Helvetica"/>
                <w:sz w:val="22"/>
                <w:szCs w:val="22"/>
                <w:lang w:val="en-US"/>
              </w:rPr>
              <w:t>]</w:t>
            </w:r>
          </w:p>
          <w:p w14:paraId="3909F26D" w14:textId="0B15E19C" w:rsidR="00D6266E" w:rsidRPr="00B05CF8" w:rsidRDefault="00D6266E" w:rsidP="00FE71B8">
            <w:pPr>
              <w:spacing w:line="360" w:lineRule="auto"/>
              <w:rPr>
                <w:rFonts w:ascii="Arial" w:hAnsi="Arial" w:cs="Arial"/>
                <w:sz w:val="22"/>
                <w:szCs w:val="22"/>
              </w:rPr>
            </w:pPr>
            <w:r w:rsidRPr="00B05CF8">
              <w:rPr>
                <w:rFonts w:ascii="Arial" w:hAnsi="Arial" w:cs="Arial"/>
                <w:sz w:val="22"/>
                <w:szCs w:val="22"/>
              </w:rPr>
              <w:t>____________________</w:t>
            </w:r>
            <w:r w:rsidR="00FE71B8" w:rsidRPr="00B05CF8">
              <w:rPr>
                <w:rFonts w:ascii="Arial" w:hAnsi="Arial" w:cs="Arial"/>
                <w:sz w:val="22"/>
                <w:szCs w:val="22"/>
              </w:rPr>
              <w:t>_____________</w:t>
            </w:r>
          </w:p>
        </w:tc>
      </w:tr>
      <w:tr w:rsidR="00D6266E" w:rsidRPr="00B05CF8" w14:paraId="29E0493D" w14:textId="77777777" w:rsidTr="008B0484">
        <w:tc>
          <w:tcPr>
            <w:tcW w:w="5529" w:type="dxa"/>
          </w:tcPr>
          <w:p w14:paraId="7786D6BA" w14:textId="42F571C6" w:rsidR="00D6266E" w:rsidRPr="00B05CF8" w:rsidRDefault="006E1433" w:rsidP="00FE71B8">
            <w:pPr>
              <w:spacing w:line="360" w:lineRule="auto"/>
              <w:rPr>
                <w:rFonts w:ascii="Arial" w:hAnsi="Arial" w:cs="Arial"/>
                <w:sz w:val="22"/>
                <w:szCs w:val="22"/>
                <w:lang w:val="en-US"/>
              </w:rPr>
            </w:pPr>
            <w:r w:rsidRPr="00B05CF8">
              <w:rPr>
                <w:rFonts w:ascii="Arial" w:hAnsi="Arial" w:cs="Arial"/>
                <w:sz w:val="22"/>
                <w:szCs w:val="22"/>
                <w:lang w:val="en-US"/>
              </w:rPr>
              <w:t>with its principal place of business at</w:t>
            </w:r>
          </w:p>
          <w:p w14:paraId="29034888" w14:textId="77777777" w:rsidR="006E1433" w:rsidRPr="00B05CF8" w:rsidRDefault="006E1433" w:rsidP="006E1433">
            <w:pPr>
              <w:widowControl w:val="0"/>
              <w:tabs>
                <w:tab w:val="left" w:pos="6480"/>
              </w:tabs>
              <w:autoSpaceDE w:val="0"/>
              <w:autoSpaceDN w:val="0"/>
              <w:adjustRightInd w:val="0"/>
              <w:spacing w:before="120"/>
              <w:rPr>
                <w:rFonts w:ascii="Helvetica" w:hAnsi="Helvetica" w:cs="Helvetica"/>
                <w:sz w:val="22"/>
                <w:szCs w:val="22"/>
                <w:lang w:val="en-US"/>
              </w:rPr>
            </w:pPr>
            <w:r w:rsidRPr="00B05CF8">
              <w:rPr>
                <w:rFonts w:ascii="Helvetica" w:hAnsi="Helvetica" w:cs="Helvetica"/>
                <w:sz w:val="22"/>
                <w:szCs w:val="22"/>
                <w:lang w:val="en-US"/>
              </w:rPr>
              <w:t>[</w:t>
            </w:r>
            <w:r w:rsidRPr="00B05CF8">
              <w:rPr>
                <w:rFonts w:ascii="Helvetica" w:hAnsi="Helvetica" w:cs="Helvetica"/>
                <w:sz w:val="22"/>
                <w:szCs w:val="22"/>
                <w:highlight w:val="lightGray"/>
                <w:lang w:val="en-US"/>
              </w:rPr>
              <w:t>Address</w:t>
            </w:r>
            <w:r w:rsidRPr="00B05CF8">
              <w:rPr>
                <w:rFonts w:ascii="Helvetica" w:hAnsi="Helvetica" w:cs="Helvetica"/>
                <w:sz w:val="22"/>
                <w:szCs w:val="22"/>
                <w:lang w:val="en-US"/>
              </w:rPr>
              <w:t>]</w:t>
            </w:r>
          </w:p>
          <w:p w14:paraId="199D5F3C" w14:textId="102614AE" w:rsidR="00D6266E" w:rsidRPr="00B05CF8" w:rsidRDefault="00D6266E" w:rsidP="00FE71B8">
            <w:pPr>
              <w:spacing w:line="360" w:lineRule="auto"/>
              <w:rPr>
                <w:rFonts w:ascii="Arial" w:hAnsi="Arial" w:cs="Arial"/>
                <w:sz w:val="22"/>
                <w:szCs w:val="22"/>
                <w:lang w:val="en-US"/>
              </w:rPr>
            </w:pPr>
            <w:r w:rsidRPr="00B05CF8">
              <w:rPr>
                <w:rFonts w:ascii="Arial" w:hAnsi="Arial" w:cs="Arial"/>
                <w:sz w:val="22"/>
                <w:szCs w:val="22"/>
                <w:lang w:val="en-US"/>
              </w:rPr>
              <w:t>____________________</w:t>
            </w:r>
            <w:r w:rsidR="00FE71B8" w:rsidRPr="00B05CF8">
              <w:rPr>
                <w:rFonts w:ascii="Arial" w:hAnsi="Arial" w:cs="Arial"/>
                <w:sz w:val="22"/>
                <w:szCs w:val="22"/>
                <w:lang w:val="en-US"/>
              </w:rPr>
              <w:t>_____________</w:t>
            </w:r>
          </w:p>
          <w:p w14:paraId="455B2F1A" w14:textId="55CCEFDE" w:rsidR="00D6266E" w:rsidRPr="00B05CF8" w:rsidRDefault="00D6266E" w:rsidP="00FE71B8">
            <w:pPr>
              <w:spacing w:line="360" w:lineRule="auto"/>
              <w:rPr>
                <w:rFonts w:ascii="Arial" w:hAnsi="Arial" w:cs="Arial"/>
                <w:sz w:val="22"/>
                <w:szCs w:val="22"/>
                <w:lang w:val="en-US"/>
              </w:rPr>
            </w:pPr>
            <w:r w:rsidRPr="00B05CF8">
              <w:rPr>
                <w:rFonts w:ascii="Arial" w:hAnsi="Arial" w:cs="Arial"/>
                <w:sz w:val="22"/>
                <w:szCs w:val="22"/>
                <w:lang w:val="en-US"/>
              </w:rPr>
              <w:t xml:space="preserve"> (</w:t>
            </w:r>
            <w:proofErr w:type="gramStart"/>
            <w:r w:rsidR="006E1433" w:rsidRPr="00B05CF8">
              <w:rPr>
                <w:rFonts w:ascii="Arial" w:hAnsi="Arial" w:cs="Arial"/>
                <w:sz w:val="22"/>
                <w:szCs w:val="22"/>
                <w:lang w:val="en-US"/>
              </w:rPr>
              <w:t>hereinafter</w:t>
            </w:r>
            <w:proofErr w:type="gramEnd"/>
            <w:r w:rsidR="006E1433" w:rsidRPr="00B05CF8">
              <w:rPr>
                <w:rFonts w:ascii="Arial" w:hAnsi="Arial" w:cs="Arial"/>
                <w:sz w:val="22"/>
                <w:szCs w:val="22"/>
                <w:lang w:val="en-US"/>
              </w:rPr>
              <w:t xml:space="preserve"> the</w:t>
            </w:r>
            <w:r w:rsidRPr="00B05CF8">
              <w:rPr>
                <w:rFonts w:ascii="Arial" w:hAnsi="Arial" w:cs="Arial"/>
                <w:sz w:val="22"/>
                <w:szCs w:val="22"/>
                <w:lang w:val="en-US"/>
              </w:rPr>
              <w:t xml:space="preserve"> </w:t>
            </w:r>
            <w:r w:rsidR="006E1433" w:rsidRPr="00B05CF8">
              <w:rPr>
                <w:rFonts w:ascii="Helvetica" w:hAnsi="Helvetica" w:cs="Helvetica"/>
                <w:sz w:val="22"/>
                <w:szCs w:val="22"/>
                <w:lang w:val="en-US"/>
              </w:rPr>
              <w:t>“</w:t>
            </w:r>
            <w:r w:rsidR="006E1433" w:rsidRPr="00B05CF8">
              <w:rPr>
                <w:rFonts w:ascii="Helvetica" w:hAnsi="Helvetica" w:cs="Helvetica"/>
                <w:b/>
                <w:bCs/>
                <w:i/>
                <w:iCs/>
                <w:sz w:val="22"/>
                <w:szCs w:val="22"/>
                <w:lang w:val="en-US"/>
              </w:rPr>
              <w:t>Disclosing Party</w:t>
            </w:r>
            <w:r w:rsidR="006E1433" w:rsidRPr="00B05CF8">
              <w:rPr>
                <w:rFonts w:ascii="Helvetica" w:hAnsi="Helvetica" w:cs="Helvetica"/>
                <w:sz w:val="22"/>
                <w:szCs w:val="22"/>
                <w:lang w:val="en-US"/>
              </w:rPr>
              <w:t>”).</w:t>
            </w:r>
          </w:p>
          <w:p w14:paraId="562ADC06" w14:textId="77777777" w:rsidR="00D6266E" w:rsidRPr="00B05CF8" w:rsidRDefault="00D6266E" w:rsidP="00FE71B8">
            <w:pPr>
              <w:spacing w:line="360" w:lineRule="auto"/>
              <w:rPr>
                <w:rFonts w:ascii="Arial" w:hAnsi="Arial" w:cs="Arial"/>
                <w:sz w:val="22"/>
                <w:szCs w:val="22"/>
                <w:lang w:val="en-US"/>
              </w:rPr>
            </w:pPr>
          </w:p>
        </w:tc>
        <w:tc>
          <w:tcPr>
            <w:tcW w:w="4433" w:type="dxa"/>
          </w:tcPr>
          <w:p w14:paraId="4547BB61" w14:textId="1BC97BB8" w:rsidR="00D6266E" w:rsidRPr="00B05CF8" w:rsidRDefault="00F24F93" w:rsidP="00FE71B8">
            <w:pPr>
              <w:spacing w:line="360" w:lineRule="auto"/>
              <w:rPr>
                <w:rFonts w:ascii="Arial" w:hAnsi="Arial" w:cs="Arial"/>
                <w:sz w:val="22"/>
                <w:szCs w:val="22"/>
                <w:lang w:val="en-US"/>
              </w:rPr>
            </w:pPr>
            <w:proofErr w:type="spellStart"/>
            <w:r w:rsidRPr="00B05CF8">
              <w:rPr>
                <w:rFonts w:ascii="Arial" w:hAnsi="Arial" w:cs="Arial"/>
                <w:sz w:val="22"/>
                <w:szCs w:val="22"/>
                <w:lang w:val="en-US"/>
              </w:rPr>
              <w:t>Osoite</w:t>
            </w:r>
            <w:proofErr w:type="spellEnd"/>
          </w:p>
          <w:p w14:paraId="2974B6C9" w14:textId="77777777" w:rsidR="006E1433" w:rsidRPr="00B05CF8" w:rsidRDefault="006E1433" w:rsidP="006E1433">
            <w:pPr>
              <w:widowControl w:val="0"/>
              <w:tabs>
                <w:tab w:val="left" w:pos="6480"/>
              </w:tabs>
              <w:autoSpaceDE w:val="0"/>
              <w:autoSpaceDN w:val="0"/>
              <w:adjustRightInd w:val="0"/>
              <w:spacing w:before="120"/>
              <w:rPr>
                <w:rFonts w:ascii="Helvetica" w:hAnsi="Helvetica" w:cs="Helvetica"/>
                <w:sz w:val="22"/>
                <w:szCs w:val="22"/>
                <w:lang w:val="en-US"/>
              </w:rPr>
            </w:pPr>
            <w:r w:rsidRPr="00B05CF8">
              <w:rPr>
                <w:rFonts w:ascii="Helvetica" w:hAnsi="Helvetica" w:cs="Helvetica"/>
                <w:sz w:val="22"/>
                <w:szCs w:val="22"/>
                <w:lang w:val="en-US"/>
              </w:rPr>
              <w:t>[</w:t>
            </w:r>
            <w:r w:rsidRPr="00B05CF8">
              <w:rPr>
                <w:rFonts w:ascii="Helvetica" w:hAnsi="Helvetica" w:cs="Helvetica"/>
                <w:sz w:val="22"/>
                <w:szCs w:val="22"/>
                <w:highlight w:val="lightGray"/>
                <w:lang w:val="en-US"/>
              </w:rPr>
              <w:t>Address</w:t>
            </w:r>
            <w:r w:rsidRPr="00B05CF8">
              <w:rPr>
                <w:rFonts w:ascii="Helvetica" w:hAnsi="Helvetica" w:cs="Helvetica"/>
                <w:sz w:val="22"/>
                <w:szCs w:val="22"/>
                <w:lang w:val="en-US"/>
              </w:rPr>
              <w:t>]</w:t>
            </w:r>
          </w:p>
          <w:p w14:paraId="64381962" w14:textId="617CD8F0" w:rsidR="00D6266E" w:rsidRPr="00B05CF8" w:rsidRDefault="00D6266E" w:rsidP="00FE71B8">
            <w:pPr>
              <w:spacing w:line="360" w:lineRule="auto"/>
              <w:rPr>
                <w:rFonts w:ascii="Arial" w:hAnsi="Arial" w:cs="Arial"/>
                <w:sz w:val="22"/>
                <w:szCs w:val="22"/>
                <w:lang w:val="en-US"/>
              </w:rPr>
            </w:pPr>
            <w:r w:rsidRPr="00B05CF8">
              <w:rPr>
                <w:rFonts w:ascii="Arial" w:hAnsi="Arial" w:cs="Arial"/>
                <w:sz w:val="22"/>
                <w:szCs w:val="22"/>
                <w:lang w:val="en-US"/>
              </w:rPr>
              <w:t>____________________</w:t>
            </w:r>
            <w:r w:rsidR="00FE71B8" w:rsidRPr="00B05CF8">
              <w:rPr>
                <w:rFonts w:ascii="Arial" w:hAnsi="Arial" w:cs="Arial"/>
                <w:sz w:val="22"/>
                <w:szCs w:val="22"/>
                <w:lang w:val="en-US"/>
              </w:rPr>
              <w:t>_____________</w:t>
            </w:r>
          </w:p>
          <w:p w14:paraId="5732B96A" w14:textId="35AFEBA1" w:rsidR="00D6266E" w:rsidRPr="00B05CF8" w:rsidRDefault="00D6266E" w:rsidP="00FE71B8">
            <w:pPr>
              <w:spacing w:line="360" w:lineRule="auto"/>
              <w:rPr>
                <w:rFonts w:ascii="Arial" w:hAnsi="Arial" w:cs="Arial"/>
                <w:sz w:val="22"/>
                <w:szCs w:val="22"/>
                <w:lang w:val="en-US"/>
              </w:rPr>
            </w:pPr>
            <w:r w:rsidRPr="00B05CF8">
              <w:rPr>
                <w:rFonts w:ascii="Arial" w:hAnsi="Arial" w:cs="Arial"/>
                <w:sz w:val="22"/>
                <w:szCs w:val="22"/>
                <w:lang w:val="en-US"/>
              </w:rPr>
              <w:t xml:space="preserve"> (</w:t>
            </w:r>
            <w:r w:rsidR="006E1433" w:rsidRPr="00B05CF8">
              <w:rPr>
                <w:rFonts w:ascii="Arial" w:hAnsi="Arial" w:cs="Arial"/>
                <w:sz w:val="22"/>
                <w:szCs w:val="22"/>
                <w:lang w:val="en-US"/>
              </w:rPr>
              <w:t>hereinafter</w:t>
            </w:r>
            <w:r w:rsidRPr="00B05CF8">
              <w:rPr>
                <w:rFonts w:ascii="Arial" w:hAnsi="Arial" w:cs="Arial"/>
                <w:sz w:val="22"/>
                <w:szCs w:val="22"/>
                <w:lang w:val="en-US"/>
              </w:rPr>
              <w:t xml:space="preserve"> “</w:t>
            </w:r>
            <w:r w:rsidR="006E1433" w:rsidRPr="00B05CF8">
              <w:rPr>
                <w:rFonts w:ascii="Arial" w:hAnsi="Arial" w:cs="Arial"/>
                <w:b/>
                <w:bCs/>
                <w:i/>
                <w:iCs/>
                <w:sz w:val="22"/>
                <w:szCs w:val="22"/>
                <w:lang w:val="en-US"/>
              </w:rPr>
              <w:t>Receiving Party</w:t>
            </w:r>
            <w:r w:rsidRPr="00B05CF8">
              <w:rPr>
                <w:rFonts w:ascii="Arial" w:hAnsi="Arial" w:cs="Arial"/>
                <w:sz w:val="22"/>
                <w:szCs w:val="22"/>
                <w:lang w:val="en-US"/>
              </w:rPr>
              <w:t>”).</w:t>
            </w:r>
          </w:p>
          <w:p w14:paraId="4FFFF82A" w14:textId="77777777" w:rsidR="00D6266E" w:rsidRPr="00B05CF8" w:rsidRDefault="00D6266E" w:rsidP="00FE71B8">
            <w:pPr>
              <w:spacing w:line="360" w:lineRule="auto"/>
              <w:rPr>
                <w:rFonts w:ascii="Arial" w:hAnsi="Arial" w:cs="Arial"/>
                <w:sz w:val="22"/>
                <w:szCs w:val="22"/>
                <w:lang w:val="en-US"/>
              </w:rPr>
            </w:pPr>
          </w:p>
        </w:tc>
      </w:tr>
      <w:tr w:rsidR="00D6266E" w:rsidRPr="00B05CF8" w14:paraId="121608DE" w14:textId="77777777" w:rsidTr="008B0484">
        <w:tc>
          <w:tcPr>
            <w:tcW w:w="5529" w:type="dxa"/>
          </w:tcPr>
          <w:p w14:paraId="1C6664CE" w14:textId="1291A685" w:rsidR="00D6266E" w:rsidRPr="00B05CF8" w:rsidRDefault="00A25BE7" w:rsidP="00FE71B8">
            <w:pPr>
              <w:spacing w:line="360" w:lineRule="auto"/>
              <w:rPr>
                <w:rFonts w:ascii="Arial" w:hAnsi="Arial" w:cs="Arial"/>
                <w:sz w:val="22"/>
                <w:szCs w:val="22"/>
                <w:lang w:val="en-US"/>
              </w:rPr>
            </w:pPr>
            <w:r w:rsidRPr="00B05CF8">
              <w:rPr>
                <w:rFonts w:ascii="Arial" w:hAnsi="Arial" w:cs="Arial"/>
                <w:sz w:val="22"/>
                <w:szCs w:val="22"/>
                <w:lang w:val="en-US"/>
              </w:rPr>
              <w:t>Contact person</w:t>
            </w:r>
          </w:p>
          <w:p w14:paraId="1F35FCCB" w14:textId="40F49F34" w:rsidR="00D6266E" w:rsidRPr="00B05CF8" w:rsidRDefault="00D6266E" w:rsidP="00FE71B8">
            <w:pPr>
              <w:spacing w:line="360" w:lineRule="auto"/>
              <w:rPr>
                <w:rFonts w:ascii="Arial" w:hAnsi="Arial" w:cs="Arial"/>
                <w:sz w:val="22"/>
                <w:szCs w:val="22"/>
                <w:lang w:val="en-US"/>
              </w:rPr>
            </w:pPr>
            <w:r w:rsidRPr="00B05CF8">
              <w:rPr>
                <w:rFonts w:ascii="Arial" w:hAnsi="Arial" w:cs="Arial"/>
                <w:sz w:val="22"/>
                <w:szCs w:val="22"/>
                <w:lang w:val="en-US"/>
              </w:rPr>
              <w:t>[</w:t>
            </w:r>
            <w:r w:rsidRPr="00B05CF8">
              <w:rPr>
                <w:rFonts w:ascii="Arial" w:hAnsi="Arial" w:cs="Arial"/>
                <w:sz w:val="22"/>
                <w:szCs w:val="22"/>
                <w:highlight w:val="lightGray"/>
                <w:lang w:val="en-US"/>
              </w:rPr>
              <w:t>N</w:t>
            </w:r>
            <w:r w:rsidR="009A2186" w:rsidRPr="00B05CF8">
              <w:rPr>
                <w:rFonts w:ascii="Arial" w:hAnsi="Arial" w:cs="Arial"/>
                <w:sz w:val="22"/>
                <w:szCs w:val="22"/>
                <w:highlight w:val="lightGray"/>
                <w:lang w:val="en-US"/>
              </w:rPr>
              <w:t>ame</w:t>
            </w:r>
            <w:r w:rsidRPr="00B05CF8">
              <w:rPr>
                <w:rFonts w:ascii="Arial" w:hAnsi="Arial" w:cs="Arial"/>
                <w:sz w:val="22"/>
                <w:szCs w:val="22"/>
                <w:lang w:val="en-US"/>
              </w:rPr>
              <w:t>]</w:t>
            </w:r>
          </w:p>
          <w:p w14:paraId="752FB5EF" w14:textId="2D14F023" w:rsidR="00D6266E" w:rsidRPr="00B05CF8" w:rsidRDefault="00D6266E" w:rsidP="00FE71B8">
            <w:pPr>
              <w:spacing w:line="360" w:lineRule="auto"/>
              <w:rPr>
                <w:rFonts w:ascii="Arial" w:hAnsi="Arial" w:cs="Arial"/>
                <w:sz w:val="22"/>
                <w:szCs w:val="22"/>
                <w:lang w:val="en-US"/>
              </w:rPr>
            </w:pPr>
            <w:r w:rsidRPr="00B05CF8">
              <w:rPr>
                <w:rFonts w:ascii="Arial" w:hAnsi="Arial" w:cs="Arial"/>
                <w:sz w:val="22"/>
                <w:szCs w:val="22"/>
                <w:lang w:val="en-US"/>
              </w:rPr>
              <w:t>___________________</w:t>
            </w:r>
            <w:r w:rsidR="00FE71B8" w:rsidRPr="00B05CF8">
              <w:rPr>
                <w:rFonts w:ascii="Arial" w:hAnsi="Arial" w:cs="Arial"/>
                <w:sz w:val="22"/>
                <w:szCs w:val="22"/>
                <w:lang w:val="en-US"/>
              </w:rPr>
              <w:t>_______________</w:t>
            </w:r>
          </w:p>
          <w:p w14:paraId="426388E3" w14:textId="3F8028B1" w:rsidR="00D6266E" w:rsidRPr="00B05CF8" w:rsidRDefault="000F17DF" w:rsidP="00FE71B8">
            <w:pPr>
              <w:spacing w:line="360" w:lineRule="auto"/>
              <w:rPr>
                <w:rFonts w:ascii="Arial" w:hAnsi="Arial" w:cs="Arial"/>
                <w:sz w:val="22"/>
                <w:szCs w:val="22"/>
                <w:lang w:val="en-US"/>
              </w:rPr>
            </w:pPr>
            <w:r w:rsidRPr="00B05CF8">
              <w:rPr>
                <w:rFonts w:ascii="Arial" w:hAnsi="Arial" w:cs="Arial"/>
                <w:sz w:val="22"/>
                <w:szCs w:val="22"/>
                <w:lang w:val="en-US"/>
              </w:rPr>
              <w:t>Contact information</w:t>
            </w:r>
          </w:p>
          <w:p w14:paraId="10CCC447" w14:textId="77777777" w:rsidR="000F17DF" w:rsidRPr="00B05CF8" w:rsidRDefault="000F17DF" w:rsidP="000F17DF">
            <w:pPr>
              <w:spacing w:before="120"/>
              <w:rPr>
                <w:rFonts w:ascii="Helvetica" w:hAnsi="Helvetica" w:cs="Helvetica"/>
                <w:sz w:val="22"/>
                <w:szCs w:val="22"/>
                <w:lang w:val="en-US"/>
              </w:rPr>
            </w:pPr>
            <w:r w:rsidRPr="00B05CF8">
              <w:rPr>
                <w:rFonts w:ascii="Helvetica" w:hAnsi="Helvetica" w:cs="Helvetica"/>
                <w:sz w:val="22"/>
                <w:szCs w:val="22"/>
                <w:lang w:val="en-US"/>
              </w:rPr>
              <w:t>[</w:t>
            </w:r>
            <w:r w:rsidRPr="00B05CF8">
              <w:rPr>
                <w:rFonts w:ascii="Helvetica" w:hAnsi="Helvetica" w:cs="Helvetica"/>
                <w:sz w:val="22"/>
                <w:szCs w:val="22"/>
                <w:highlight w:val="lightGray"/>
                <w:lang w:val="en-US"/>
              </w:rPr>
              <w:t>Email, phone number</w:t>
            </w:r>
            <w:r w:rsidRPr="00B05CF8">
              <w:rPr>
                <w:rFonts w:ascii="Helvetica" w:hAnsi="Helvetica" w:cs="Helvetica"/>
                <w:sz w:val="22"/>
                <w:szCs w:val="22"/>
                <w:lang w:val="en-US"/>
              </w:rPr>
              <w:t>]</w:t>
            </w:r>
          </w:p>
          <w:p w14:paraId="78669BEE" w14:textId="077819BD" w:rsidR="00FE71B8" w:rsidRPr="00B05CF8" w:rsidRDefault="00504AC0" w:rsidP="00FE71B8">
            <w:pPr>
              <w:spacing w:line="360" w:lineRule="auto"/>
              <w:rPr>
                <w:rFonts w:ascii="Arial" w:hAnsi="Arial" w:cs="Arial"/>
                <w:sz w:val="22"/>
                <w:szCs w:val="22"/>
              </w:rPr>
            </w:pPr>
            <w:r w:rsidRPr="00B05CF8">
              <w:rPr>
                <w:rFonts w:ascii="Arial" w:hAnsi="Arial" w:cs="Arial"/>
                <w:sz w:val="22"/>
                <w:szCs w:val="22"/>
              </w:rPr>
              <w:t>__________________________________</w:t>
            </w:r>
          </w:p>
          <w:p w14:paraId="2580288D" w14:textId="77777777" w:rsidR="000F17DF" w:rsidRPr="00B05CF8" w:rsidRDefault="000F17DF" w:rsidP="00FE71B8">
            <w:pPr>
              <w:spacing w:line="360" w:lineRule="auto"/>
              <w:rPr>
                <w:rFonts w:ascii="Arial" w:hAnsi="Arial" w:cs="Arial"/>
                <w:sz w:val="22"/>
                <w:szCs w:val="22"/>
              </w:rPr>
            </w:pPr>
          </w:p>
          <w:p w14:paraId="017EC895" w14:textId="5ED9DF06" w:rsidR="00D6266E" w:rsidRPr="00B05CF8" w:rsidRDefault="00D6266E" w:rsidP="00FE71B8">
            <w:pPr>
              <w:spacing w:line="360" w:lineRule="auto"/>
              <w:rPr>
                <w:rFonts w:ascii="Arial" w:hAnsi="Arial" w:cs="Arial"/>
                <w:sz w:val="22"/>
                <w:szCs w:val="22"/>
              </w:rPr>
            </w:pPr>
            <w:r w:rsidRPr="00B05CF8">
              <w:rPr>
                <w:rFonts w:ascii="Arial" w:hAnsi="Arial" w:cs="Arial"/>
                <w:sz w:val="22"/>
                <w:szCs w:val="22"/>
              </w:rPr>
              <w:t>__________________</w:t>
            </w:r>
            <w:r w:rsidR="00FE71B8" w:rsidRPr="00B05CF8">
              <w:rPr>
                <w:rFonts w:ascii="Arial" w:hAnsi="Arial" w:cs="Arial"/>
                <w:sz w:val="22"/>
                <w:szCs w:val="22"/>
              </w:rPr>
              <w:t>________________</w:t>
            </w:r>
          </w:p>
        </w:tc>
        <w:tc>
          <w:tcPr>
            <w:tcW w:w="4433" w:type="dxa"/>
          </w:tcPr>
          <w:p w14:paraId="77E1BEE3" w14:textId="28351859" w:rsidR="00D6266E" w:rsidRPr="00B05CF8" w:rsidRDefault="00A25BE7" w:rsidP="00FE71B8">
            <w:pPr>
              <w:spacing w:line="360" w:lineRule="auto"/>
              <w:rPr>
                <w:rFonts w:ascii="Arial" w:hAnsi="Arial" w:cs="Arial"/>
                <w:sz w:val="22"/>
                <w:szCs w:val="22"/>
                <w:lang w:val="en-US"/>
              </w:rPr>
            </w:pPr>
            <w:r w:rsidRPr="00B05CF8">
              <w:rPr>
                <w:rFonts w:ascii="Arial" w:hAnsi="Arial" w:cs="Arial"/>
                <w:sz w:val="22"/>
                <w:szCs w:val="22"/>
                <w:lang w:val="en-US"/>
              </w:rPr>
              <w:t>Contact person</w:t>
            </w:r>
          </w:p>
          <w:p w14:paraId="2A65049A" w14:textId="4EE51971" w:rsidR="00D6266E" w:rsidRPr="00B05CF8" w:rsidRDefault="00D6266E" w:rsidP="00FE71B8">
            <w:pPr>
              <w:spacing w:line="360" w:lineRule="auto"/>
              <w:rPr>
                <w:rFonts w:ascii="Arial" w:hAnsi="Arial" w:cs="Arial"/>
                <w:sz w:val="22"/>
                <w:szCs w:val="22"/>
                <w:lang w:val="en-US"/>
              </w:rPr>
            </w:pPr>
            <w:r w:rsidRPr="00B05CF8">
              <w:rPr>
                <w:rFonts w:ascii="Arial" w:hAnsi="Arial" w:cs="Arial"/>
                <w:sz w:val="22"/>
                <w:szCs w:val="22"/>
                <w:lang w:val="en-US"/>
              </w:rPr>
              <w:t>[</w:t>
            </w:r>
            <w:r w:rsidRPr="00B05CF8">
              <w:rPr>
                <w:rFonts w:ascii="Arial" w:hAnsi="Arial" w:cs="Arial"/>
                <w:sz w:val="22"/>
                <w:szCs w:val="22"/>
                <w:highlight w:val="lightGray"/>
                <w:lang w:val="en-US"/>
              </w:rPr>
              <w:t>N</w:t>
            </w:r>
            <w:r w:rsidR="009A2186" w:rsidRPr="00B05CF8">
              <w:rPr>
                <w:rFonts w:ascii="Arial" w:hAnsi="Arial" w:cs="Arial"/>
                <w:sz w:val="22"/>
                <w:szCs w:val="22"/>
                <w:highlight w:val="lightGray"/>
                <w:lang w:val="en-US"/>
              </w:rPr>
              <w:t>ame</w:t>
            </w:r>
            <w:r w:rsidRPr="00B05CF8">
              <w:rPr>
                <w:rFonts w:ascii="Arial" w:hAnsi="Arial" w:cs="Arial"/>
                <w:sz w:val="22"/>
                <w:szCs w:val="22"/>
                <w:lang w:val="en-US"/>
              </w:rPr>
              <w:t>]</w:t>
            </w:r>
          </w:p>
          <w:p w14:paraId="006E49D0" w14:textId="0D9B6308" w:rsidR="00D6266E" w:rsidRPr="00B05CF8" w:rsidRDefault="00D6266E" w:rsidP="00FE71B8">
            <w:pPr>
              <w:spacing w:line="360" w:lineRule="auto"/>
              <w:rPr>
                <w:rFonts w:ascii="Arial" w:hAnsi="Arial" w:cs="Arial"/>
                <w:sz w:val="22"/>
                <w:szCs w:val="22"/>
                <w:lang w:val="en-US"/>
              </w:rPr>
            </w:pPr>
            <w:r w:rsidRPr="00B05CF8">
              <w:rPr>
                <w:rFonts w:ascii="Arial" w:hAnsi="Arial" w:cs="Arial"/>
                <w:sz w:val="22"/>
                <w:szCs w:val="22"/>
                <w:lang w:val="en-US"/>
              </w:rPr>
              <w:t>___________________</w:t>
            </w:r>
            <w:r w:rsidR="00FE71B8" w:rsidRPr="00B05CF8">
              <w:rPr>
                <w:rFonts w:ascii="Arial" w:hAnsi="Arial" w:cs="Arial"/>
                <w:sz w:val="22"/>
                <w:szCs w:val="22"/>
                <w:lang w:val="en-US"/>
              </w:rPr>
              <w:t>______________</w:t>
            </w:r>
          </w:p>
          <w:p w14:paraId="22125714" w14:textId="63976663" w:rsidR="00D6266E" w:rsidRPr="00B05CF8" w:rsidRDefault="000F17DF" w:rsidP="00FE71B8">
            <w:pPr>
              <w:spacing w:line="360" w:lineRule="auto"/>
              <w:rPr>
                <w:rFonts w:ascii="Arial" w:hAnsi="Arial" w:cs="Arial"/>
                <w:sz w:val="22"/>
                <w:szCs w:val="22"/>
                <w:lang w:val="en-US"/>
              </w:rPr>
            </w:pPr>
            <w:r w:rsidRPr="00B05CF8">
              <w:rPr>
                <w:rFonts w:ascii="Arial" w:hAnsi="Arial" w:cs="Arial"/>
                <w:sz w:val="22"/>
                <w:szCs w:val="22"/>
                <w:lang w:val="en-US"/>
              </w:rPr>
              <w:t>Contact information</w:t>
            </w:r>
          </w:p>
          <w:p w14:paraId="46BD1F34" w14:textId="77777777" w:rsidR="000F17DF" w:rsidRPr="00B05CF8" w:rsidRDefault="000F17DF" w:rsidP="000F17DF">
            <w:pPr>
              <w:spacing w:before="120"/>
              <w:rPr>
                <w:rFonts w:ascii="Helvetica" w:hAnsi="Helvetica" w:cs="Helvetica"/>
                <w:sz w:val="22"/>
                <w:szCs w:val="22"/>
                <w:lang w:val="en-US"/>
              </w:rPr>
            </w:pPr>
            <w:r w:rsidRPr="00B05CF8">
              <w:rPr>
                <w:rFonts w:ascii="Helvetica" w:hAnsi="Helvetica" w:cs="Helvetica"/>
                <w:sz w:val="22"/>
                <w:szCs w:val="22"/>
                <w:lang w:val="en-US"/>
              </w:rPr>
              <w:t>[</w:t>
            </w:r>
            <w:r w:rsidRPr="00B05CF8">
              <w:rPr>
                <w:rFonts w:ascii="Helvetica" w:hAnsi="Helvetica" w:cs="Helvetica"/>
                <w:sz w:val="22"/>
                <w:szCs w:val="22"/>
                <w:highlight w:val="lightGray"/>
                <w:lang w:val="en-US"/>
              </w:rPr>
              <w:t>Email, phone number</w:t>
            </w:r>
            <w:r w:rsidRPr="00B05CF8">
              <w:rPr>
                <w:rFonts w:ascii="Helvetica" w:hAnsi="Helvetica" w:cs="Helvetica"/>
                <w:sz w:val="22"/>
                <w:szCs w:val="22"/>
                <w:lang w:val="en-US"/>
              </w:rPr>
              <w:t>]</w:t>
            </w:r>
          </w:p>
          <w:p w14:paraId="242B53C7" w14:textId="292C2253" w:rsidR="00FE71B8" w:rsidRPr="00B05CF8" w:rsidRDefault="00504AC0" w:rsidP="00FE71B8">
            <w:pPr>
              <w:spacing w:line="360" w:lineRule="auto"/>
              <w:rPr>
                <w:rFonts w:ascii="Arial" w:hAnsi="Arial" w:cs="Arial"/>
                <w:sz w:val="22"/>
                <w:szCs w:val="22"/>
              </w:rPr>
            </w:pPr>
            <w:r w:rsidRPr="00B05CF8">
              <w:rPr>
                <w:rFonts w:ascii="Arial" w:hAnsi="Arial" w:cs="Arial"/>
                <w:sz w:val="22"/>
                <w:szCs w:val="22"/>
              </w:rPr>
              <w:t>_________________________________</w:t>
            </w:r>
          </w:p>
          <w:p w14:paraId="1D2D90D0" w14:textId="77777777" w:rsidR="000F17DF" w:rsidRPr="00B05CF8" w:rsidRDefault="000F17DF" w:rsidP="00FE71B8">
            <w:pPr>
              <w:spacing w:line="360" w:lineRule="auto"/>
              <w:rPr>
                <w:rFonts w:ascii="Arial" w:hAnsi="Arial" w:cs="Arial"/>
                <w:sz w:val="22"/>
                <w:szCs w:val="22"/>
              </w:rPr>
            </w:pPr>
          </w:p>
          <w:p w14:paraId="7A00F724" w14:textId="1D32D657" w:rsidR="00D6266E" w:rsidRPr="00B05CF8" w:rsidRDefault="00D6266E" w:rsidP="00FE71B8">
            <w:pPr>
              <w:spacing w:line="360" w:lineRule="auto"/>
              <w:rPr>
                <w:rFonts w:ascii="Arial" w:hAnsi="Arial" w:cs="Arial"/>
                <w:sz w:val="22"/>
                <w:szCs w:val="22"/>
              </w:rPr>
            </w:pPr>
            <w:r w:rsidRPr="00B05CF8">
              <w:rPr>
                <w:rFonts w:ascii="Arial" w:hAnsi="Arial" w:cs="Arial"/>
                <w:sz w:val="22"/>
                <w:szCs w:val="22"/>
              </w:rPr>
              <w:t>__________________</w:t>
            </w:r>
            <w:r w:rsidR="00FE71B8" w:rsidRPr="00B05CF8">
              <w:rPr>
                <w:rFonts w:ascii="Arial" w:hAnsi="Arial" w:cs="Arial"/>
                <w:sz w:val="22"/>
                <w:szCs w:val="22"/>
              </w:rPr>
              <w:t>_______________</w:t>
            </w:r>
          </w:p>
        </w:tc>
      </w:tr>
      <w:tr w:rsidR="00D6266E" w:rsidRPr="00B05CF8" w14:paraId="3D63835E" w14:textId="77777777" w:rsidTr="00EA3104">
        <w:trPr>
          <w:trHeight w:val="91"/>
        </w:trPr>
        <w:tc>
          <w:tcPr>
            <w:tcW w:w="5529" w:type="dxa"/>
          </w:tcPr>
          <w:p w14:paraId="1C2C53A5" w14:textId="77777777" w:rsidR="00844C5B" w:rsidRPr="00B05CF8" w:rsidRDefault="00844C5B" w:rsidP="00FE71B8">
            <w:pPr>
              <w:spacing w:line="360" w:lineRule="auto"/>
              <w:rPr>
                <w:rFonts w:ascii="Arial" w:hAnsi="Arial" w:cs="Arial"/>
                <w:sz w:val="22"/>
                <w:szCs w:val="22"/>
              </w:rPr>
            </w:pPr>
          </w:p>
          <w:p w14:paraId="53EDD47A" w14:textId="1F5DFDA4" w:rsidR="00FE71B8" w:rsidRPr="00B05CF8" w:rsidRDefault="00FE71B8" w:rsidP="00844C5B">
            <w:pPr>
              <w:spacing w:line="360" w:lineRule="auto"/>
              <w:rPr>
                <w:rFonts w:ascii="Arial" w:hAnsi="Arial" w:cs="Arial"/>
                <w:sz w:val="22"/>
                <w:szCs w:val="22"/>
              </w:rPr>
            </w:pPr>
          </w:p>
        </w:tc>
        <w:tc>
          <w:tcPr>
            <w:tcW w:w="4433" w:type="dxa"/>
          </w:tcPr>
          <w:p w14:paraId="65FD32F8" w14:textId="77777777" w:rsidR="00D6266E" w:rsidRPr="00B05CF8" w:rsidRDefault="00D6266E" w:rsidP="00040936">
            <w:pPr>
              <w:rPr>
                <w:rFonts w:ascii="Arial" w:hAnsi="Arial" w:cs="Arial"/>
                <w:sz w:val="22"/>
                <w:szCs w:val="22"/>
              </w:rPr>
            </w:pPr>
          </w:p>
          <w:p w14:paraId="240D7DDD" w14:textId="77777777" w:rsidR="00D6266E" w:rsidRPr="00B05CF8" w:rsidRDefault="00D6266E" w:rsidP="00040936">
            <w:pPr>
              <w:rPr>
                <w:rFonts w:ascii="Arial" w:hAnsi="Arial" w:cs="Arial"/>
                <w:sz w:val="22"/>
                <w:szCs w:val="22"/>
              </w:rPr>
            </w:pPr>
          </w:p>
          <w:p w14:paraId="54217E0C" w14:textId="77777777" w:rsidR="00FE71B8" w:rsidRPr="00B05CF8" w:rsidRDefault="00FE71B8" w:rsidP="00040936">
            <w:pPr>
              <w:rPr>
                <w:rFonts w:ascii="Arial" w:hAnsi="Arial" w:cs="Arial"/>
                <w:sz w:val="22"/>
                <w:szCs w:val="22"/>
              </w:rPr>
            </w:pPr>
          </w:p>
          <w:p w14:paraId="3D994E74" w14:textId="5A86B0A1" w:rsidR="00FE71B8" w:rsidRPr="00B05CF8" w:rsidRDefault="00FE71B8" w:rsidP="00040936">
            <w:pPr>
              <w:rPr>
                <w:rFonts w:ascii="Arial" w:hAnsi="Arial" w:cs="Arial"/>
                <w:sz w:val="22"/>
                <w:szCs w:val="22"/>
              </w:rPr>
            </w:pPr>
          </w:p>
        </w:tc>
      </w:tr>
    </w:tbl>
    <w:p w14:paraId="265D6C4F" w14:textId="583F0C96" w:rsidR="00C103A6" w:rsidRPr="00B05CF8" w:rsidRDefault="002630C0" w:rsidP="00040936">
      <w:pPr>
        <w:rPr>
          <w:rFonts w:ascii="Arial" w:hAnsi="Arial" w:cs="Arial"/>
          <w:sz w:val="22"/>
          <w:szCs w:val="22"/>
          <w:lang w:val="en-US"/>
        </w:rPr>
      </w:pPr>
      <w:bookmarkStart w:id="0" w:name="_Hlk98102381"/>
      <w:r w:rsidRPr="00B05CF8">
        <w:rPr>
          <w:rFonts w:ascii="Arial" w:hAnsi="Arial" w:cs="Arial"/>
          <w:sz w:val="22"/>
          <w:szCs w:val="22"/>
          <w:lang w:val="en-US"/>
        </w:rPr>
        <w:t xml:space="preserve">where both parties shall be referred to separately as a </w:t>
      </w:r>
      <w:r w:rsidR="00B05CF8" w:rsidRPr="00B05CF8">
        <w:rPr>
          <w:rFonts w:ascii="Arial" w:hAnsi="Arial" w:cs="Arial"/>
          <w:sz w:val="22"/>
          <w:szCs w:val="22"/>
          <w:lang w:val="en-US"/>
        </w:rPr>
        <w:t>“</w:t>
      </w:r>
      <w:r w:rsidRPr="00B05CF8">
        <w:rPr>
          <w:rFonts w:ascii="Arial" w:hAnsi="Arial" w:cs="Arial"/>
          <w:b/>
          <w:bCs/>
          <w:sz w:val="22"/>
          <w:szCs w:val="22"/>
          <w:lang w:val="en-US"/>
        </w:rPr>
        <w:t>Party</w:t>
      </w:r>
      <w:r w:rsidR="00B05CF8" w:rsidRPr="00B05CF8">
        <w:rPr>
          <w:rFonts w:ascii="Arial" w:hAnsi="Arial" w:cs="Arial"/>
          <w:sz w:val="22"/>
          <w:szCs w:val="22"/>
          <w:lang w:val="en-US"/>
        </w:rPr>
        <w:t>”</w:t>
      </w:r>
      <w:r w:rsidRPr="00B05CF8">
        <w:rPr>
          <w:rFonts w:ascii="Arial" w:hAnsi="Arial" w:cs="Arial"/>
          <w:sz w:val="22"/>
          <w:szCs w:val="22"/>
          <w:lang w:val="en-US"/>
        </w:rPr>
        <w:t xml:space="preserve">, and collectively as </w:t>
      </w:r>
      <w:r w:rsidR="00B05CF8" w:rsidRPr="00B05CF8">
        <w:rPr>
          <w:rFonts w:ascii="Arial" w:hAnsi="Arial" w:cs="Arial"/>
          <w:sz w:val="22"/>
          <w:szCs w:val="22"/>
          <w:lang w:val="en-US"/>
        </w:rPr>
        <w:t>“</w:t>
      </w:r>
      <w:r w:rsidRPr="00B05CF8">
        <w:rPr>
          <w:rFonts w:ascii="Arial" w:hAnsi="Arial" w:cs="Arial"/>
          <w:b/>
          <w:bCs/>
          <w:sz w:val="22"/>
          <w:szCs w:val="22"/>
          <w:lang w:val="en-US"/>
        </w:rPr>
        <w:t>Parties</w:t>
      </w:r>
      <w:r w:rsidR="00B05CF8" w:rsidRPr="00B05CF8">
        <w:rPr>
          <w:rFonts w:ascii="Arial" w:hAnsi="Arial" w:cs="Arial"/>
          <w:sz w:val="22"/>
          <w:szCs w:val="22"/>
          <w:lang w:val="en-US"/>
        </w:rPr>
        <w:t>”</w:t>
      </w:r>
      <w:r w:rsidRPr="00B05CF8">
        <w:rPr>
          <w:rFonts w:ascii="Arial" w:hAnsi="Arial" w:cs="Arial"/>
          <w:sz w:val="22"/>
          <w:szCs w:val="22"/>
          <w:lang w:val="en-US"/>
        </w:rPr>
        <w:t>.</w:t>
      </w:r>
    </w:p>
    <w:bookmarkEnd w:id="0"/>
    <w:p w14:paraId="69EDF2EA" w14:textId="458BBE8D" w:rsidR="00345B12" w:rsidRPr="00BD6963" w:rsidRDefault="00C103A6" w:rsidP="00526813">
      <w:pPr>
        <w:rPr>
          <w:rFonts w:ascii="Arial" w:hAnsi="Arial" w:cs="Arial"/>
          <w:sz w:val="22"/>
          <w:szCs w:val="22"/>
          <w:lang w:val="en-US"/>
        </w:rPr>
      </w:pPr>
      <w:r w:rsidRPr="00B05CF8">
        <w:rPr>
          <w:rFonts w:ascii="Arial" w:hAnsi="Arial" w:cs="Arial"/>
          <w:sz w:val="22"/>
          <w:szCs w:val="22"/>
          <w:lang w:val="en-US"/>
        </w:rPr>
        <w:br w:type="page"/>
      </w:r>
    </w:p>
    <w:p w14:paraId="30754FEB" w14:textId="1D1A0EC7" w:rsidR="0056636E" w:rsidRPr="00BD6963" w:rsidRDefault="00B05CF8" w:rsidP="00040936">
      <w:pPr>
        <w:rPr>
          <w:rFonts w:ascii="Arial" w:hAnsi="Arial" w:cs="Arial"/>
          <w:b/>
          <w:bCs/>
          <w:sz w:val="22"/>
          <w:szCs w:val="22"/>
          <w:lang w:val="en-US"/>
        </w:rPr>
      </w:pPr>
      <w:r>
        <w:rPr>
          <w:rFonts w:ascii="Arial" w:hAnsi="Arial" w:cs="Arial"/>
          <w:b/>
          <w:bCs/>
          <w:sz w:val="22"/>
          <w:szCs w:val="22"/>
          <w:lang w:val="en-US"/>
        </w:rPr>
        <w:lastRenderedPageBreak/>
        <w:t>1</w:t>
      </w:r>
      <w:r w:rsidR="00526813" w:rsidRPr="00B05CF8">
        <w:rPr>
          <w:rFonts w:ascii="Arial" w:hAnsi="Arial" w:cs="Arial"/>
          <w:b/>
          <w:bCs/>
          <w:sz w:val="22"/>
          <w:szCs w:val="22"/>
          <w:lang w:val="en-US"/>
        </w:rPr>
        <w:t xml:space="preserve">. </w:t>
      </w:r>
      <w:r>
        <w:rPr>
          <w:rFonts w:ascii="Arial" w:hAnsi="Arial" w:cs="Arial"/>
          <w:b/>
          <w:bCs/>
          <w:sz w:val="22"/>
          <w:szCs w:val="22"/>
          <w:lang w:val="en-US"/>
        </w:rPr>
        <w:t>P</w:t>
      </w:r>
      <w:r w:rsidR="002F62B4" w:rsidRPr="00B05CF8">
        <w:rPr>
          <w:rFonts w:ascii="Arial" w:hAnsi="Arial" w:cs="Arial"/>
          <w:b/>
          <w:bCs/>
          <w:sz w:val="22"/>
          <w:szCs w:val="22"/>
          <w:lang w:val="en-US"/>
        </w:rPr>
        <w:t>URPOSE OF THE AGREEMENT</w:t>
      </w:r>
    </w:p>
    <w:p w14:paraId="0086C7E8" w14:textId="3D9B8322" w:rsidR="002F62B4" w:rsidRPr="00B05CF8" w:rsidRDefault="00B05CF8" w:rsidP="002F62B4">
      <w:pPr>
        <w:spacing w:before="120" w:line="360" w:lineRule="auto"/>
        <w:rPr>
          <w:rFonts w:ascii="Helvetica" w:hAnsi="Helvetica" w:cs="Helvetica"/>
          <w:sz w:val="22"/>
          <w:szCs w:val="22"/>
          <w:lang w:val="en-US"/>
        </w:rPr>
      </w:pPr>
      <w:bookmarkStart w:id="1" w:name="_Ref470089202"/>
      <w:r>
        <w:rPr>
          <w:rFonts w:ascii="Helvetica" w:hAnsi="Helvetica" w:cs="Helvetica"/>
          <w:sz w:val="22"/>
          <w:szCs w:val="22"/>
          <w:lang w:val="en-US"/>
        </w:rPr>
        <w:t xml:space="preserve">1.1 </w:t>
      </w:r>
      <w:r w:rsidR="002F62B4" w:rsidRPr="00B05CF8">
        <w:rPr>
          <w:rFonts w:ascii="Helvetica" w:hAnsi="Helvetica" w:cs="Helvetica"/>
          <w:sz w:val="22"/>
          <w:szCs w:val="22"/>
          <w:lang w:val="en-US"/>
        </w:rPr>
        <w:t>The purpose of this NDA is to protect the Disclosing Party’s confidential information (as further defined in section 3) and to establish confidentiality obligations (as further described in section 4) for the Receiving Party concerning the Disclosing Party’s confidential information.</w:t>
      </w:r>
    </w:p>
    <w:p w14:paraId="4DAFC3CE" w14:textId="3EC4C43B" w:rsidR="002F62B4" w:rsidRPr="00B05CF8" w:rsidRDefault="00B05CF8" w:rsidP="002F62B4">
      <w:pPr>
        <w:spacing w:before="120" w:line="360" w:lineRule="auto"/>
        <w:rPr>
          <w:rFonts w:ascii="Helvetica" w:hAnsi="Helvetica" w:cs="Helvetica"/>
          <w:sz w:val="22"/>
          <w:szCs w:val="22"/>
          <w:lang w:val="en-US"/>
        </w:rPr>
      </w:pPr>
      <w:r>
        <w:rPr>
          <w:rFonts w:ascii="Helvetica" w:hAnsi="Helvetica" w:cs="Helvetica"/>
          <w:sz w:val="22"/>
          <w:szCs w:val="22"/>
          <w:lang w:val="en-US"/>
        </w:rPr>
        <w:t xml:space="preserve">1.2 </w:t>
      </w:r>
      <w:r w:rsidR="002F62B4" w:rsidRPr="00B05CF8">
        <w:rPr>
          <w:rFonts w:ascii="Helvetica" w:hAnsi="Helvetica" w:cs="Helvetica"/>
          <w:sz w:val="22"/>
          <w:szCs w:val="22"/>
          <w:lang w:val="en-US"/>
        </w:rPr>
        <w:t xml:space="preserve">Furthermore the purpose of this NDA is to </w:t>
      </w:r>
    </w:p>
    <w:p w14:paraId="6AF79C56" w14:textId="77777777" w:rsidR="002F62B4" w:rsidRPr="00B05CF8" w:rsidRDefault="002F62B4" w:rsidP="002F62B4">
      <w:pPr>
        <w:spacing w:line="360" w:lineRule="auto"/>
        <w:ind w:left="720" w:hanging="720"/>
        <w:rPr>
          <w:rFonts w:ascii="Helvetica" w:hAnsi="Helvetica" w:cs="Helvetica"/>
          <w:sz w:val="22"/>
          <w:szCs w:val="22"/>
          <w:lang w:val="en-US"/>
        </w:rPr>
      </w:pPr>
      <w:proofErr w:type="gramStart"/>
      <w:r w:rsidRPr="00B05CF8">
        <w:rPr>
          <w:rFonts w:ascii="Helvetica" w:hAnsi="Helvetica" w:cs="Helvetica"/>
          <w:sz w:val="22"/>
          <w:szCs w:val="22"/>
          <w:lang w:val="en-US"/>
        </w:rPr>
        <w:t>( )</w:t>
      </w:r>
      <w:proofErr w:type="gramEnd"/>
      <w:r w:rsidRPr="00B05CF8">
        <w:rPr>
          <w:rFonts w:ascii="Helvetica" w:hAnsi="Helvetica" w:cs="Helvetica"/>
          <w:sz w:val="22"/>
          <w:szCs w:val="22"/>
          <w:lang w:val="en-US"/>
        </w:rPr>
        <w:tab/>
        <w:t xml:space="preserve">evaluate a possible business relationship between the Parties (including but not limited to investing, financing, acquiring or licensing intellectual property rights, rendering services, </w:t>
      </w:r>
      <w:proofErr w:type="spellStart"/>
      <w:r w:rsidRPr="00B05CF8">
        <w:rPr>
          <w:rFonts w:ascii="Helvetica" w:hAnsi="Helvetica" w:cs="Helvetica"/>
          <w:sz w:val="22"/>
          <w:szCs w:val="22"/>
          <w:lang w:val="en-US"/>
        </w:rPr>
        <w:t>etc</w:t>
      </w:r>
      <w:proofErr w:type="spellEnd"/>
      <w:r w:rsidRPr="00B05CF8">
        <w:rPr>
          <w:rFonts w:ascii="Helvetica" w:hAnsi="Helvetica" w:cs="Helvetica"/>
          <w:sz w:val="22"/>
          <w:szCs w:val="22"/>
          <w:lang w:val="en-US"/>
        </w:rPr>
        <w:t>). For the sake of clarity, the terms of said business relationship shall be established with a separate agreement.</w:t>
      </w:r>
    </w:p>
    <w:p w14:paraId="38358721" w14:textId="77777777" w:rsidR="002F62B4" w:rsidRPr="00B05CF8" w:rsidRDefault="002F62B4" w:rsidP="002F62B4">
      <w:pPr>
        <w:rPr>
          <w:rFonts w:ascii="Helvetica" w:hAnsi="Helvetica" w:cs="Helvetica"/>
          <w:sz w:val="22"/>
          <w:szCs w:val="22"/>
          <w:lang w:val="en-US"/>
        </w:rPr>
      </w:pPr>
      <w:proofErr w:type="gramStart"/>
      <w:r w:rsidRPr="00B05CF8">
        <w:rPr>
          <w:rFonts w:ascii="Helvetica" w:hAnsi="Helvetica" w:cs="Helvetica"/>
          <w:sz w:val="22"/>
          <w:szCs w:val="22"/>
          <w:lang w:val="en-US"/>
        </w:rPr>
        <w:t>( )</w:t>
      </w:r>
      <w:proofErr w:type="gramEnd"/>
      <w:r w:rsidRPr="00B05CF8">
        <w:rPr>
          <w:rFonts w:ascii="Helvetica" w:hAnsi="Helvetica" w:cs="Helvetica"/>
          <w:sz w:val="22"/>
          <w:szCs w:val="22"/>
          <w:lang w:val="en-US"/>
        </w:rPr>
        <w:t xml:space="preserve"> </w:t>
      </w:r>
      <w:r w:rsidRPr="00B05CF8">
        <w:rPr>
          <w:rFonts w:ascii="Helvetica" w:hAnsi="Helvetica" w:cs="Helvetica"/>
          <w:sz w:val="22"/>
          <w:szCs w:val="22"/>
          <w:lang w:val="en-US"/>
        </w:rPr>
        <w:tab/>
        <w:t>be attached to [</w:t>
      </w:r>
      <w:r w:rsidRPr="00B05CF8">
        <w:rPr>
          <w:rFonts w:ascii="Helvetica" w:hAnsi="Helvetica" w:cs="Helvetica"/>
          <w:sz w:val="22"/>
          <w:szCs w:val="22"/>
          <w:highlight w:val="lightGray"/>
          <w:lang w:val="en-US"/>
        </w:rPr>
        <w:t>name of agreement</w:t>
      </w:r>
      <w:r w:rsidRPr="00B05CF8">
        <w:rPr>
          <w:rFonts w:ascii="Helvetica" w:hAnsi="Helvetica" w:cs="Helvetica"/>
          <w:sz w:val="22"/>
          <w:szCs w:val="22"/>
          <w:lang w:val="en-US"/>
        </w:rPr>
        <w:t>] as appendix [</w:t>
      </w:r>
      <w:r w:rsidRPr="00B05CF8">
        <w:rPr>
          <w:rFonts w:ascii="Helvetica" w:hAnsi="Helvetica" w:cs="Helvetica"/>
          <w:sz w:val="22"/>
          <w:szCs w:val="22"/>
          <w:highlight w:val="lightGray"/>
          <w:lang w:val="en-US"/>
        </w:rPr>
        <w:t>number</w:t>
      </w:r>
      <w:r w:rsidRPr="00B05CF8">
        <w:rPr>
          <w:rFonts w:ascii="Helvetica" w:hAnsi="Helvetica" w:cs="Helvetica"/>
          <w:sz w:val="22"/>
          <w:szCs w:val="22"/>
          <w:lang w:val="en-US"/>
        </w:rPr>
        <w:t>].</w:t>
      </w:r>
    </w:p>
    <w:p w14:paraId="788DC870" w14:textId="77777777" w:rsidR="002F62B4" w:rsidRPr="00B05CF8" w:rsidRDefault="002F62B4" w:rsidP="002F62B4">
      <w:pPr>
        <w:spacing w:before="120" w:line="360" w:lineRule="auto"/>
        <w:rPr>
          <w:rFonts w:ascii="Helvetica" w:hAnsi="Helvetica" w:cs="Helvetica"/>
          <w:sz w:val="22"/>
          <w:szCs w:val="22"/>
          <w:lang w:val="en-US"/>
        </w:rPr>
      </w:pPr>
      <w:r w:rsidRPr="00B05CF8">
        <w:rPr>
          <w:rFonts w:ascii="Helvetica" w:hAnsi="Helvetica" w:cs="Helvetica"/>
          <w:sz w:val="22"/>
          <w:szCs w:val="22"/>
          <w:lang w:val="en-US"/>
        </w:rPr>
        <w:t xml:space="preserve">| </w:t>
      </w:r>
      <w:r w:rsidRPr="00B05CF8">
        <w:rPr>
          <w:rFonts w:ascii="Helvetica" w:hAnsi="Helvetica" w:cs="Helvetica"/>
          <w:sz w:val="22"/>
          <w:szCs w:val="22"/>
          <w:highlight w:val="yellow"/>
          <w:lang w:val="en-US"/>
        </w:rPr>
        <w:t>or</w:t>
      </w:r>
      <w:r w:rsidRPr="00B05CF8">
        <w:rPr>
          <w:rFonts w:ascii="Helvetica" w:hAnsi="Helvetica" w:cs="Helvetica"/>
          <w:sz w:val="22"/>
          <w:szCs w:val="22"/>
          <w:lang w:val="en-US"/>
        </w:rPr>
        <w:t xml:space="preserve"> |</w:t>
      </w:r>
    </w:p>
    <w:p w14:paraId="724F6D84" w14:textId="77777777" w:rsidR="002F62B4" w:rsidRPr="00B05CF8" w:rsidRDefault="002F62B4" w:rsidP="002F62B4">
      <w:pPr>
        <w:rPr>
          <w:rFonts w:ascii="Helvetica" w:hAnsi="Helvetica" w:cs="Helvetica"/>
          <w:sz w:val="22"/>
          <w:szCs w:val="22"/>
          <w:lang w:val="en-US"/>
        </w:rPr>
      </w:pPr>
      <w:proofErr w:type="gramStart"/>
      <w:r w:rsidRPr="00B05CF8">
        <w:rPr>
          <w:rFonts w:ascii="Helvetica" w:hAnsi="Helvetica" w:cs="Helvetica"/>
          <w:sz w:val="22"/>
          <w:szCs w:val="22"/>
          <w:lang w:val="en-US"/>
        </w:rPr>
        <w:t>( )</w:t>
      </w:r>
      <w:proofErr w:type="gramEnd"/>
      <w:r w:rsidRPr="00B05CF8">
        <w:rPr>
          <w:rFonts w:ascii="Helvetica" w:hAnsi="Helvetica" w:cs="Helvetica"/>
          <w:sz w:val="22"/>
          <w:szCs w:val="22"/>
          <w:lang w:val="en-US"/>
        </w:rPr>
        <w:tab/>
      </w:r>
      <w:r w:rsidRPr="00B05CF8">
        <w:rPr>
          <w:rFonts w:ascii="Helvetica" w:hAnsi="Helvetica" w:cs="Helvetica"/>
          <w:sz w:val="22"/>
          <w:szCs w:val="22"/>
          <w:lang w:val="en-US"/>
        </w:rPr>
        <w:tab/>
        <w:t>[</w:t>
      </w:r>
      <w:r w:rsidRPr="00B05CF8">
        <w:rPr>
          <w:rFonts w:ascii="Helvetica" w:hAnsi="Helvetica" w:cs="Helvetica"/>
          <w:sz w:val="22"/>
          <w:szCs w:val="22"/>
          <w:highlight w:val="lightGray"/>
          <w:lang w:val="en-US"/>
        </w:rPr>
        <w:t>other</w:t>
      </w:r>
      <w:r w:rsidRPr="00B05CF8">
        <w:rPr>
          <w:rFonts w:ascii="Helvetica" w:hAnsi="Helvetica" w:cs="Helvetica"/>
          <w:sz w:val="22"/>
          <w:szCs w:val="22"/>
          <w:lang w:val="en-US"/>
        </w:rPr>
        <w:t xml:space="preserve">]   </w:t>
      </w:r>
    </w:p>
    <w:bookmarkEnd w:id="1"/>
    <w:p w14:paraId="33E71B2A" w14:textId="592A6A6E" w:rsidR="0056636E" w:rsidRPr="00B05CF8" w:rsidRDefault="0056636E" w:rsidP="00040936">
      <w:pPr>
        <w:rPr>
          <w:rFonts w:ascii="Arial" w:hAnsi="Arial" w:cs="Arial"/>
          <w:sz w:val="22"/>
          <w:szCs w:val="22"/>
          <w:lang w:val="en-US"/>
        </w:rPr>
      </w:pPr>
    </w:p>
    <w:p w14:paraId="4B41E7D6" w14:textId="77777777" w:rsidR="00AE13C5" w:rsidRPr="00B05CF8" w:rsidRDefault="00AE13C5" w:rsidP="00040936">
      <w:pPr>
        <w:rPr>
          <w:rFonts w:ascii="Arial" w:hAnsi="Arial" w:cs="Arial"/>
          <w:sz w:val="22"/>
          <w:szCs w:val="22"/>
          <w:lang w:val="en-US"/>
        </w:rPr>
      </w:pPr>
    </w:p>
    <w:p w14:paraId="53E68914" w14:textId="58AED0C3" w:rsidR="000C6202" w:rsidRPr="00B05CF8" w:rsidRDefault="00B05CF8" w:rsidP="00040936">
      <w:pPr>
        <w:rPr>
          <w:rFonts w:ascii="Arial" w:hAnsi="Arial" w:cs="Arial"/>
          <w:b/>
          <w:bCs/>
          <w:sz w:val="22"/>
          <w:szCs w:val="22"/>
          <w:lang w:val="en-US"/>
        </w:rPr>
      </w:pPr>
      <w:r>
        <w:rPr>
          <w:rFonts w:ascii="Arial" w:hAnsi="Arial" w:cs="Arial"/>
          <w:b/>
          <w:bCs/>
          <w:sz w:val="22"/>
          <w:szCs w:val="22"/>
          <w:lang w:val="en-US"/>
        </w:rPr>
        <w:t>2</w:t>
      </w:r>
      <w:r w:rsidR="00526813" w:rsidRPr="00B05CF8">
        <w:rPr>
          <w:rFonts w:ascii="Arial" w:hAnsi="Arial" w:cs="Arial"/>
          <w:b/>
          <w:bCs/>
          <w:sz w:val="22"/>
          <w:szCs w:val="22"/>
          <w:lang w:val="en-US"/>
        </w:rPr>
        <w:t xml:space="preserve">. </w:t>
      </w:r>
      <w:r w:rsidR="002F62B4" w:rsidRPr="00B05CF8">
        <w:rPr>
          <w:rFonts w:ascii="Arial" w:hAnsi="Arial" w:cs="Arial"/>
          <w:b/>
          <w:bCs/>
          <w:sz w:val="22"/>
          <w:szCs w:val="22"/>
          <w:lang w:val="en-US"/>
        </w:rPr>
        <w:t>CONFIDENTAL INFORMATION</w:t>
      </w:r>
    </w:p>
    <w:p w14:paraId="66E725FB" w14:textId="217CFEE6" w:rsidR="00F1452B" w:rsidRPr="00B05CF8" w:rsidRDefault="00B05CF8" w:rsidP="00F1452B">
      <w:pPr>
        <w:widowControl w:val="0"/>
        <w:autoSpaceDE w:val="0"/>
        <w:autoSpaceDN w:val="0"/>
        <w:adjustRightInd w:val="0"/>
        <w:spacing w:before="120" w:line="360" w:lineRule="auto"/>
        <w:rPr>
          <w:rFonts w:ascii="Helvetica" w:hAnsi="Helvetica" w:cs="Helvetica"/>
          <w:sz w:val="22"/>
          <w:szCs w:val="22"/>
          <w:lang w:val="en-US"/>
        </w:rPr>
      </w:pPr>
      <w:r>
        <w:rPr>
          <w:rFonts w:ascii="Helvetica" w:hAnsi="Helvetica" w:cs="Helvetica"/>
          <w:sz w:val="22"/>
          <w:szCs w:val="22"/>
          <w:lang w:val="en-US"/>
        </w:rPr>
        <w:t xml:space="preserve">2.1 </w:t>
      </w:r>
      <w:r w:rsidR="00F1452B" w:rsidRPr="00B05CF8">
        <w:rPr>
          <w:rFonts w:ascii="Helvetica" w:hAnsi="Helvetica" w:cs="Helvetica"/>
          <w:sz w:val="22"/>
          <w:szCs w:val="22"/>
          <w:lang w:val="en-US"/>
        </w:rPr>
        <w:t xml:space="preserve">Confidential Information means all information and material that is disclosed by the Disclosing Party to the Receiving Party that is marked as confidential or should be understood as confidential including but not limited to all </w:t>
      </w:r>
      <w:bookmarkStart w:id="2" w:name="_Hlk80347539"/>
      <w:r w:rsidR="00F1452B" w:rsidRPr="00B05CF8">
        <w:rPr>
          <w:rFonts w:ascii="Helvetica" w:hAnsi="Helvetica" w:cs="Helvetica"/>
          <w:sz w:val="22"/>
          <w:szCs w:val="22"/>
          <w:lang w:val="en-US"/>
        </w:rPr>
        <w:t>intellectual property rights, ideas, designs, texts, photographs, drawings, sketches, methods, processes, discoveries, inventions, research results, data, prototypes, developed attributes and other similar definitions, know-how, trade secrets, marketing material, customer information, customer and vendor lists, products and services, product development, financial information, budgets, business plans, strategies and/or any other information concerning the financial, commercial, artistic or technical details of the Disclosing Party or its affiliates, regardless of whether the information is disclosed in writing, orally or by other means (hereinafter ”</w:t>
      </w:r>
      <w:r w:rsidR="00F1452B" w:rsidRPr="00B05CF8">
        <w:rPr>
          <w:rFonts w:ascii="Helvetica" w:hAnsi="Helvetica" w:cs="Helvetica"/>
          <w:b/>
          <w:bCs/>
          <w:i/>
          <w:iCs/>
          <w:sz w:val="22"/>
          <w:szCs w:val="22"/>
          <w:lang w:val="en-US"/>
        </w:rPr>
        <w:t>Confidential Information</w:t>
      </w:r>
      <w:r w:rsidR="00F1452B" w:rsidRPr="00B05CF8">
        <w:rPr>
          <w:rFonts w:ascii="Helvetica" w:hAnsi="Helvetica" w:cs="Helvetica"/>
          <w:sz w:val="22"/>
          <w:szCs w:val="22"/>
          <w:lang w:val="en-US"/>
        </w:rPr>
        <w:t>”).</w:t>
      </w:r>
    </w:p>
    <w:bookmarkEnd w:id="2"/>
    <w:p w14:paraId="4CA90DF0" w14:textId="36E47C2B" w:rsidR="00F1452B" w:rsidRPr="00B05CF8" w:rsidRDefault="00B05CF8" w:rsidP="00F1452B">
      <w:pPr>
        <w:widowControl w:val="0"/>
        <w:autoSpaceDE w:val="0"/>
        <w:autoSpaceDN w:val="0"/>
        <w:adjustRightInd w:val="0"/>
        <w:spacing w:before="120" w:line="360" w:lineRule="auto"/>
        <w:rPr>
          <w:rFonts w:ascii="Helvetica" w:hAnsi="Helvetica" w:cs="Helvetica"/>
          <w:sz w:val="22"/>
          <w:szCs w:val="22"/>
          <w:lang w:val="en-US"/>
        </w:rPr>
      </w:pPr>
      <w:r>
        <w:rPr>
          <w:rFonts w:ascii="Helvetica" w:hAnsi="Helvetica" w:cs="Helvetica"/>
          <w:sz w:val="22"/>
          <w:szCs w:val="22"/>
          <w:lang w:val="en-US"/>
        </w:rPr>
        <w:t xml:space="preserve">2.2 </w:t>
      </w:r>
      <w:r w:rsidR="00F1452B" w:rsidRPr="00B05CF8">
        <w:rPr>
          <w:rFonts w:ascii="Helvetica" w:hAnsi="Helvetica" w:cs="Helvetica"/>
          <w:sz w:val="22"/>
          <w:szCs w:val="22"/>
          <w:lang w:val="en-US"/>
        </w:rPr>
        <w:t>Confidential Information shall not include any of the following information</w:t>
      </w:r>
    </w:p>
    <w:p w14:paraId="0C887E6B" w14:textId="77777777" w:rsidR="00F1452B" w:rsidRPr="00B05CF8" w:rsidRDefault="00F1452B" w:rsidP="00F1452B">
      <w:pPr>
        <w:pStyle w:val="Luettelokappale"/>
        <w:widowControl w:val="0"/>
        <w:numPr>
          <w:ilvl w:val="0"/>
          <w:numId w:val="45"/>
        </w:numPr>
        <w:autoSpaceDE w:val="0"/>
        <w:autoSpaceDN w:val="0"/>
        <w:adjustRightInd w:val="0"/>
        <w:spacing w:before="120" w:line="360" w:lineRule="auto"/>
        <w:rPr>
          <w:rFonts w:ascii="Helvetica" w:hAnsi="Helvetica" w:cs="Helvetica"/>
          <w:sz w:val="22"/>
          <w:szCs w:val="22"/>
          <w:lang w:val="en-US"/>
        </w:rPr>
      </w:pPr>
      <w:r w:rsidRPr="00B05CF8">
        <w:rPr>
          <w:rFonts w:ascii="Helvetica" w:hAnsi="Helvetica" w:cs="Helvetica"/>
          <w:sz w:val="22"/>
          <w:szCs w:val="22"/>
          <w:lang w:val="en-US"/>
        </w:rPr>
        <w:t xml:space="preserve">information which is verifiably publicly available or is made public through no fault of the Receiving </w:t>
      </w:r>
      <w:proofErr w:type="gramStart"/>
      <w:r w:rsidRPr="00B05CF8">
        <w:rPr>
          <w:rFonts w:ascii="Helvetica" w:hAnsi="Helvetica" w:cs="Helvetica"/>
          <w:sz w:val="22"/>
          <w:szCs w:val="22"/>
          <w:lang w:val="en-US"/>
        </w:rPr>
        <w:t>Party;</w:t>
      </w:r>
      <w:proofErr w:type="gramEnd"/>
      <w:r w:rsidRPr="00B05CF8">
        <w:rPr>
          <w:rFonts w:ascii="Helvetica" w:hAnsi="Helvetica" w:cs="Helvetica"/>
          <w:sz w:val="22"/>
          <w:szCs w:val="22"/>
          <w:lang w:val="en-US"/>
        </w:rPr>
        <w:t xml:space="preserve"> </w:t>
      </w:r>
    </w:p>
    <w:p w14:paraId="6B667442" w14:textId="77777777" w:rsidR="00F1452B" w:rsidRPr="00B05CF8" w:rsidRDefault="00F1452B" w:rsidP="00F1452B">
      <w:pPr>
        <w:pStyle w:val="Luettelokappale"/>
        <w:widowControl w:val="0"/>
        <w:numPr>
          <w:ilvl w:val="0"/>
          <w:numId w:val="45"/>
        </w:numPr>
        <w:autoSpaceDE w:val="0"/>
        <w:autoSpaceDN w:val="0"/>
        <w:adjustRightInd w:val="0"/>
        <w:spacing w:before="120" w:line="360" w:lineRule="auto"/>
        <w:rPr>
          <w:rFonts w:ascii="Helvetica" w:hAnsi="Helvetica" w:cs="Helvetica"/>
          <w:sz w:val="22"/>
          <w:szCs w:val="22"/>
          <w:lang w:val="en-US"/>
        </w:rPr>
      </w:pPr>
      <w:r w:rsidRPr="00B05CF8">
        <w:rPr>
          <w:rFonts w:ascii="Helvetica" w:hAnsi="Helvetica" w:cs="Helvetica"/>
          <w:sz w:val="22"/>
          <w:szCs w:val="22"/>
          <w:lang w:val="en-US"/>
        </w:rPr>
        <w:t>information which is developed independently by the Receiving Party without using any confidential material or information from the Disclosing Party, and/or</w:t>
      </w:r>
    </w:p>
    <w:p w14:paraId="5486FA51" w14:textId="77777777" w:rsidR="00F1452B" w:rsidRPr="00B05CF8" w:rsidRDefault="00F1452B" w:rsidP="00F1452B">
      <w:pPr>
        <w:pStyle w:val="Luettelokappale"/>
        <w:widowControl w:val="0"/>
        <w:numPr>
          <w:ilvl w:val="0"/>
          <w:numId w:val="45"/>
        </w:numPr>
        <w:autoSpaceDE w:val="0"/>
        <w:autoSpaceDN w:val="0"/>
        <w:adjustRightInd w:val="0"/>
        <w:spacing w:before="120" w:line="360" w:lineRule="auto"/>
        <w:rPr>
          <w:rFonts w:ascii="Helvetica" w:hAnsi="Helvetica" w:cs="Helvetica"/>
          <w:sz w:val="22"/>
          <w:szCs w:val="22"/>
          <w:lang w:val="en-US"/>
        </w:rPr>
      </w:pPr>
      <w:r w:rsidRPr="00B05CF8">
        <w:rPr>
          <w:rFonts w:ascii="Helvetica" w:hAnsi="Helvetica" w:cs="Helvetica"/>
          <w:sz w:val="22"/>
          <w:szCs w:val="22"/>
          <w:lang w:val="en-US"/>
        </w:rPr>
        <w:t xml:space="preserve">Information that the </w:t>
      </w:r>
      <w:r w:rsidRPr="00B05CF8">
        <w:rPr>
          <w:rFonts w:ascii="Helvetica" w:hAnsi="Helvetica" w:cs="Helvetica"/>
          <w:i/>
          <w:iCs/>
          <w:sz w:val="22"/>
          <w:szCs w:val="22"/>
          <w:lang w:val="en-US"/>
        </w:rPr>
        <w:t>Receiving Party</w:t>
      </w:r>
      <w:r w:rsidRPr="00B05CF8">
        <w:rPr>
          <w:rFonts w:ascii="Helvetica" w:hAnsi="Helvetica" w:cs="Helvetica"/>
          <w:sz w:val="22"/>
          <w:szCs w:val="22"/>
          <w:lang w:val="en-US"/>
        </w:rPr>
        <w:t xml:space="preserve"> has verifiably and rightfully received from a third party. </w:t>
      </w:r>
    </w:p>
    <w:p w14:paraId="4BC3E1D1" w14:textId="77777777" w:rsidR="0056636E" w:rsidRPr="00B05CF8" w:rsidRDefault="0056636E" w:rsidP="00040936">
      <w:pPr>
        <w:rPr>
          <w:rFonts w:ascii="Arial" w:hAnsi="Arial" w:cs="Arial"/>
          <w:sz w:val="22"/>
          <w:szCs w:val="22"/>
          <w:lang w:val="en-US"/>
        </w:rPr>
      </w:pPr>
    </w:p>
    <w:p w14:paraId="7424E15E" w14:textId="77777777" w:rsidR="0056636E" w:rsidRPr="00B05CF8" w:rsidRDefault="0056636E" w:rsidP="00040936">
      <w:pPr>
        <w:rPr>
          <w:rFonts w:ascii="Arial" w:hAnsi="Arial" w:cs="Arial"/>
          <w:sz w:val="22"/>
          <w:szCs w:val="22"/>
          <w:lang w:val="en-US"/>
        </w:rPr>
      </w:pPr>
    </w:p>
    <w:p w14:paraId="45E6B7A1" w14:textId="19B00D00" w:rsidR="0056636E" w:rsidRPr="00B05CF8" w:rsidRDefault="00B05CF8" w:rsidP="00AE13C5">
      <w:pPr>
        <w:rPr>
          <w:rFonts w:ascii="Arial" w:hAnsi="Arial" w:cs="Arial"/>
          <w:b/>
          <w:bCs/>
          <w:sz w:val="22"/>
          <w:szCs w:val="22"/>
          <w:lang w:val="en-US"/>
        </w:rPr>
      </w:pPr>
      <w:r>
        <w:rPr>
          <w:rFonts w:ascii="Arial" w:hAnsi="Arial" w:cs="Arial"/>
          <w:b/>
          <w:bCs/>
          <w:sz w:val="22"/>
          <w:szCs w:val="22"/>
          <w:lang w:val="en-US"/>
        </w:rPr>
        <w:t>3</w:t>
      </w:r>
      <w:r w:rsidR="00526813" w:rsidRPr="00B05CF8">
        <w:rPr>
          <w:rFonts w:ascii="Arial" w:hAnsi="Arial" w:cs="Arial"/>
          <w:b/>
          <w:bCs/>
          <w:sz w:val="22"/>
          <w:szCs w:val="22"/>
          <w:lang w:val="en-US"/>
        </w:rPr>
        <w:t xml:space="preserve">. </w:t>
      </w:r>
      <w:r w:rsidR="00176E97" w:rsidRPr="00B05CF8">
        <w:rPr>
          <w:rFonts w:ascii="Arial" w:hAnsi="Arial" w:cs="Arial"/>
          <w:b/>
          <w:bCs/>
          <w:sz w:val="22"/>
          <w:szCs w:val="22"/>
          <w:lang w:val="en-US"/>
        </w:rPr>
        <w:t>CONFIDENTIALITY OBLIGATION</w:t>
      </w:r>
    </w:p>
    <w:p w14:paraId="138A040D" w14:textId="77777777" w:rsidR="00B05CF8" w:rsidRDefault="00B05CF8" w:rsidP="00176E97">
      <w:pPr>
        <w:widowControl w:val="0"/>
        <w:tabs>
          <w:tab w:val="left" w:pos="6480"/>
        </w:tabs>
        <w:autoSpaceDE w:val="0"/>
        <w:autoSpaceDN w:val="0"/>
        <w:adjustRightInd w:val="0"/>
        <w:spacing w:before="120" w:line="360" w:lineRule="auto"/>
        <w:rPr>
          <w:rFonts w:ascii="Helvetica" w:hAnsi="Helvetica" w:cs="Helvetica"/>
          <w:sz w:val="22"/>
          <w:szCs w:val="22"/>
          <w:lang w:val="en-US"/>
        </w:rPr>
      </w:pPr>
      <w:r>
        <w:rPr>
          <w:rFonts w:ascii="Helvetica" w:hAnsi="Helvetica" w:cs="Helvetica"/>
          <w:sz w:val="22"/>
          <w:szCs w:val="22"/>
          <w:lang w:val="en-US"/>
        </w:rPr>
        <w:t xml:space="preserve">3.1 </w:t>
      </w:r>
      <w:r w:rsidR="00176E97" w:rsidRPr="00B05CF8">
        <w:rPr>
          <w:rFonts w:ascii="Helvetica" w:hAnsi="Helvetica" w:cs="Helvetica"/>
          <w:sz w:val="22"/>
          <w:szCs w:val="22"/>
          <w:lang w:val="en-US"/>
        </w:rPr>
        <w:t xml:space="preserve">The Receiving Party shall not be entitled to disclose, use for its own benefit or for the benefit of others, any Confidential Information of the Disclosing Party, without a written consent of the Disclosing Party. </w:t>
      </w:r>
    </w:p>
    <w:p w14:paraId="51C85442" w14:textId="31012234" w:rsidR="00176E97" w:rsidRPr="00B05CF8" w:rsidRDefault="00B05CF8" w:rsidP="00176E97">
      <w:pPr>
        <w:widowControl w:val="0"/>
        <w:tabs>
          <w:tab w:val="left" w:pos="6480"/>
        </w:tabs>
        <w:autoSpaceDE w:val="0"/>
        <w:autoSpaceDN w:val="0"/>
        <w:adjustRightInd w:val="0"/>
        <w:spacing w:before="120" w:line="360" w:lineRule="auto"/>
        <w:rPr>
          <w:rFonts w:ascii="Helvetica" w:hAnsi="Helvetica" w:cs="Helvetica"/>
          <w:sz w:val="22"/>
          <w:szCs w:val="22"/>
          <w:lang w:val="en-US"/>
        </w:rPr>
      </w:pPr>
      <w:r>
        <w:rPr>
          <w:rFonts w:ascii="Helvetica" w:hAnsi="Helvetica" w:cs="Helvetica"/>
          <w:sz w:val="22"/>
          <w:szCs w:val="22"/>
          <w:lang w:val="en-US"/>
        </w:rPr>
        <w:t xml:space="preserve">3.2 </w:t>
      </w:r>
      <w:r w:rsidR="00176E97" w:rsidRPr="00B05CF8">
        <w:rPr>
          <w:rFonts w:ascii="Helvetica" w:hAnsi="Helvetica" w:cs="Helvetica"/>
          <w:sz w:val="22"/>
          <w:szCs w:val="22"/>
          <w:lang w:val="en-US"/>
        </w:rPr>
        <w:t xml:space="preserve">Under no conditions, shall the Receiving Party use Confidential Information to harm in any way the Disclosing Party. In addition, the Receiving Party shall not carry out any actions that may compromise or </w:t>
      </w:r>
      <w:r w:rsidR="00176E97" w:rsidRPr="00B05CF8">
        <w:rPr>
          <w:rFonts w:ascii="Helvetica" w:hAnsi="Helvetica" w:cs="Helvetica"/>
          <w:sz w:val="22"/>
          <w:szCs w:val="22"/>
          <w:lang w:val="en-US"/>
        </w:rPr>
        <w:lastRenderedPageBreak/>
        <w:t xml:space="preserve">risk the intellectual or industrial properties contained or derived from the Confidential Information. </w:t>
      </w:r>
    </w:p>
    <w:p w14:paraId="0D555992" w14:textId="2CF63D91" w:rsidR="00176E97" w:rsidRPr="00B05CF8" w:rsidRDefault="00B05CF8" w:rsidP="00176E97">
      <w:pPr>
        <w:widowControl w:val="0"/>
        <w:tabs>
          <w:tab w:val="left" w:pos="6480"/>
        </w:tabs>
        <w:autoSpaceDE w:val="0"/>
        <w:autoSpaceDN w:val="0"/>
        <w:adjustRightInd w:val="0"/>
        <w:spacing w:before="120" w:line="360" w:lineRule="auto"/>
        <w:rPr>
          <w:rFonts w:ascii="Helvetica" w:hAnsi="Helvetica" w:cs="Helvetica"/>
          <w:sz w:val="22"/>
          <w:szCs w:val="22"/>
          <w:lang w:val="en-US"/>
        </w:rPr>
      </w:pPr>
      <w:r>
        <w:rPr>
          <w:rFonts w:ascii="Helvetica" w:hAnsi="Helvetica" w:cs="Helvetica"/>
          <w:sz w:val="22"/>
          <w:szCs w:val="22"/>
          <w:lang w:val="en-US"/>
        </w:rPr>
        <w:t xml:space="preserve">3.3 </w:t>
      </w:r>
      <w:r w:rsidR="00176E97" w:rsidRPr="00B05CF8">
        <w:rPr>
          <w:rFonts w:ascii="Helvetica" w:hAnsi="Helvetica" w:cs="Helvetica"/>
          <w:sz w:val="22"/>
          <w:szCs w:val="22"/>
          <w:lang w:val="en-US"/>
        </w:rPr>
        <w:t xml:space="preserve">Confidential Information shall only be disclosed internally in the Receiving Party’s organization to those employees who need such information to carry out the purpose of this NDA or an agreement this NDA is attached to. The Receiving Party must take all reasonable measures to protect Confidential Information from internal or external breaches. Such measures shall be at least of the same level of security as it uses to protect its own confidential information. The Receiving Party is liable for its employees’ breach of Confidentiality obligation. </w:t>
      </w:r>
    </w:p>
    <w:p w14:paraId="1E59F79B" w14:textId="1C887BAE" w:rsidR="00176E97" w:rsidRPr="00B05CF8" w:rsidRDefault="00B05CF8" w:rsidP="00176E97">
      <w:pPr>
        <w:widowControl w:val="0"/>
        <w:tabs>
          <w:tab w:val="left" w:pos="6480"/>
        </w:tabs>
        <w:autoSpaceDE w:val="0"/>
        <w:autoSpaceDN w:val="0"/>
        <w:adjustRightInd w:val="0"/>
        <w:spacing w:before="120" w:line="360" w:lineRule="auto"/>
        <w:rPr>
          <w:rFonts w:ascii="Helvetica" w:hAnsi="Helvetica" w:cs="Helvetica"/>
          <w:sz w:val="22"/>
          <w:szCs w:val="22"/>
          <w:lang w:val="en-US"/>
        </w:rPr>
      </w:pPr>
      <w:r>
        <w:rPr>
          <w:rFonts w:ascii="Helvetica" w:hAnsi="Helvetica" w:cs="Helvetica"/>
          <w:sz w:val="22"/>
          <w:szCs w:val="22"/>
          <w:lang w:val="en-US"/>
        </w:rPr>
        <w:t xml:space="preserve">3.4 </w:t>
      </w:r>
      <w:r w:rsidR="00176E97" w:rsidRPr="00B05CF8">
        <w:rPr>
          <w:rFonts w:ascii="Helvetica" w:hAnsi="Helvetica" w:cs="Helvetica"/>
          <w:sz w:val="22"/>
          <w:szCs w:val="22"/>
          <w:lang w:val="en-US"/>
        </w:rPr>
        <w:t>In case the Receiving Party finds out that a confidentiality obligation is breached, it must inform the Disclosing Part</w:t>
      </w:r>
      <w:r w:rsidR="00176E97" w:rsidRPr="00B05CF8">
        <w:rPr>
          <w:rFonts w:ascii="Helvetica" w:hAnsi="Helvetica" w:cs="Helvetica"/>
          <w:b/>
          <w:bCs/>
          <w:i/>
          <w:iCs/>
          <w:sz w:val="22"/>
          <w:szCs w:val="22"/>
          <w:lang w:val="en-US"/>
        </w:rPr>
        <w:t>y</w:t>
      </w:r>
      <w:r w:rsidR="00176E97" w:rsidRPr="00B05CF8">
        <w:rPr>
          <w:rFonts w:ascii="Helvetica" w:hAnsi="Helvetica" w:cs="Helvetica"/>
          <w:sz w:val="22"/>
          <w:szCs w:val="22"/>
          <w:lang w:val="en-US"/>
        </w:rPr>
        <w:t xml:space="preserve"> immediately and use its best endeavors to prevent any further disclosure or unauthorized use of Confidential Information.</w:t>
      </w:r>
    </w:p>
    <w:p w14:paraId="7C7CA64F" w14:textId="7F71E3B1" w:rsidR="00176E97" w:rsidRPr="00B05CF8" w:rsidRDefault="00B05CF8" w:rsidP="00176E97">
      <w:pPr>
        <w:widowControl w:val="0"/>
        <w:tabs>
          <w:tab w:val="left" w:pos="6480"/>
        </w:tabs>
        <w:autoSpaceDE w:val="0"/>
        <w:autoSpaceDN w:val="0"/>
        <w:adjustRightInd w:val="0"/>
        <w:spacing w:before="120" w:line="360" w:lineRule="auto"/>
        <w:rPr>
          <w:rFonts w:ascii="Helvetica" w:hAnsi="Helvetica" w:cs="Helvetica"/>
          <w:sz w:val="22"/>
          <w:szCs w:val="22"/>
          <w:lang w:val="en-US"/>
        </w:rPr>
      </w:pPr>
      <w:r>
        <w:rPr>
          <w:rFonts w:ascii="Helvetica" w:hAnsi="Helvetica" w:cs="Helvetica"/>
          <w:sz w:val="22"/>
          <w:szCs w:val="22"/>
          <w:lang w:val="en-US"/>
        </w:rPr>
        <w:t xml:space="preserve">3.5 </w:t>
      </w:r>
      <w:r w:rsidR="00176E97" w:rsidRPr="00B05CF8">
        <w:rPr>
          <w:rFonts w:ascii="Helvetica" w:hAnsi="Helvetica" w:cs="Helvetica"/>
          <w:sz w:val="22"/>
          <w:szCs w:val="22"/>
          <w:lang w:val="en-US"/>
        </w:rPr>
        <w:t>The Receiving Party has the obligation to remove, delete, or if requested by the Disclosing Party return, in a secure matter all files, copies or other tangible forms of Confidential Information,</w:t>
      </w:r>
    </w:p>
    <w:p w14:paraId="55051CF5" w14:textId="77777777" w:rsidR="00176E97" w:rsidRPr="00B05CF8" w:rsidRDefault="00176E97" w:rsidP="00176E97">
      <w:pPr>
        <w:widowControl w:val="0"/>
        <w:tabs>
          <w:tab w:val="left" w:pos="6480"/>
        </w:tabs>
        <w:autoSpaceDE w:val="0"/>
        <w:autoSpaceDN w:val="0"/>
        <w:adjustRightInd w:val="0"/>
        <w:spacing w:before="120" w:line="360" w:lineRule="auto"/>
        <w:rPr>
          <w:rFonts w:ascii="Helvetica" w:hAnsi="Helvetica" w:cs="Helvetica"/>
          <w:sz w:val="22"/>
          <w:szCs w:val="22"/>
          <w:lang w:val="en-US"/>
        </w:rPr>
      </w:pPr>
      <w:r w:rsidRPr="00B05CF8">
        <w:rPr>
          <w:rFonts w:ascii="Helvetica" w:hAnsi="Helvetica" w:cs="Helvetica"/>
          <w:sz w:val="22"/>
          <w:szCs w:val="22"/>
          <w:lang w:val="en-US"/>
        </w:rPr>
        <w:t xml:space="preserve">a) when the negotiations between parties to this agreement have </w:t>
      </w:r>
      <w:proofErr w:type="gramStart"/>
      <w:r w:rsidRPr="00B05CF8">
        <w:rPr>
          <w:rFonts w:ascii="Helvetica" w:hAnsi="Helvetica" w:cs="Helvetica"/>
          <w:sz w:val="22"/>
          <w:szCs w:val="22"/>
          <w:lang w:val="en-US"/>
        </w:rPr>
        <w:t>ended;</w:t>
      </w:r>
      <w:proofErr w:type="gramEnd"/>
    </w:p>
    <w:p w14:paraId="4034D160" w14:textId="77777777" w:rsidR="00176E97" w:rsidRPr="00B05CF8" w:rsidRDefault="00176E97" w:rsidP="00176E97">
      <w:pPr>
        <w:widowControl w:val="0"/>
        <w:tabs>
          <w:tab w:val="left" w:pos="6480"/>
        </w:tabs>
        <w:autoSpaceDE w:val="0"/>
        <w:autoSpaceDN w:val="0"/>
        <w:adjustRightInd w:val="0"/>
        <w:spacing w:before="120" w:line="360" w:lineRule="auto"/>
        <w:rPr>
          <w:rFonts w:ascii="Helvetica" w:hAnsi="Helvetica" w:cs="Helvetica"/>
          <w:sz w:val="22"/>
          <w:szCs w:val="22"/>
          <w:lang w:val="en-US"/>
        </w:rPr>
      </w:pPr>
      <w:r w:rsidRPr="00B05CF8">
        <w:rPr>
          <w:rFonts w:ascii="Helvetica" w:hAnsi="Helvetica" w:cs="Helvetica"/>
          <w:sz w:val="22"/>
          <w:szCs w:val="22"/>
          <w:lang w:val="en-US"/>
        </w:rPr>
        <w:t>b) when the agreement to which this NDA is attached to has ended or been terminated; or</w:t>
      </w:r>
    </w:p>
    <w:p w14:paraId="455118B5" w14:textId="77777777" w:rsidR="00176E97" w:rsidRPr="00B05CF8" w:rsidRDefault="00176E97" w:rsidP="00176E97">
      <w:pPr>
        <w:widowControl w:val="0"/>
        <w:tabs>
          <w:tab w:val="left" w:pos="6480"/>
        </w:tabs>
        <w:autoSpaceDE w:val="0"/>
        <w:autoSpaceDN w:val="0"/>
        <w:adjustRightInd w:val="0"/>
        <w:spacing w:before="120" w:line="360" w:lineRule="auto"/>
        <w:rPr>
          <w:rFonts w:ascii="Helvetica" w:hAnsi="Helvetica" w:cs="Helvetica"/>
          <w:sz w:val="22"/>
          <w:szCs w:val="22"/>
          <w:lang w:val="en-US"/>
        </w:rPr>
      </w:pPr>
      <w:r w:rsidRPr="00B05CF8">
        <w:rPr>
          <w:rFonts w:ascii="Helvetica" w:hAnsi="Helvetica" w:cs="Helvetica"/>
          <w:sz w:val="22"/>
          <w:szCs w:val="22"/>
          <w:lang w:val="en-US"/>
        </w:rPr>
        <w:t>c) upon request by the Disclosing Party.</w:t>
      </w:r>
    </w:p>
    <w:p w14:paraId="532DA082" w14:textId="7686CEE6" w:rsidR="00176E97" w:rsidRPr="00B05CF8" w:rsidRDefault="00B05CF8" w:rsidP="00176E97">
      <w:pPr>
        <w:widowControl w:val="0"/>
        <w:tabs>
          <w:tab w:val="left" w:pos="6480"/>
        </w:tabs>
        <w:autoSpaceDE w:val="0"/>
        <w:autoSpaceDN w:val="0"/>
        <w:adjustRightInd w:val="0"/>
        <w:spacing w:before="120" w:line="360" w:lineRule="auto"/>
        <w:rPr>
          <w:rFonts w:ascii="Helvetica" w:hAnsi="Helvetica" w:cs="Helvetica"/>
          <w:sz w:val="22"/>
          <w:szCs w:val="22"/>
          <w:lang w:val="en-US"/>
        </w:rPr>
      </w:pPr>
      <w:r>
        <w:rPr>
          <w:rFonts w:ascii="Helvetica" w:hAnsi="Helvetica" w:cs="Helvetica"/>
          <w:sz w:val="22"/>
          <w:szCs w:val="22"/>
          <w:lang w:val="en-US"/>
        </w:rPr>
        <w:t xml:space="preserve">3.6 </w:t>
      </w:r>
      <w:r w:rsidR="00176E97" w:rsidRPr="00B05CF8">
        <w:rPr>
          <w:rFonts w:ascii="Helvetica" w:hAnsi="Helvetica" w:cs="Helvetica"/>
          <w:sz w:val="22"/>
          <w:szCs w:val="22"/>
          <w:lang w:val="en-US"/>
        </w:rPr>
        <w:t xml:space="preserve">In case the Receiving Party is deemed to have a lawful or contractual reason to refuse to remove, delete or return any piece of Confidential Information, all other Confidential Information must be duly removed, </w:t>
      </w:r>
      <w:proofErr w:type="gramStart"/>
      <w:r w:rsidR="00176E97" w:rsidRPr="00B05CF8">
        <w:rPr>
          <w:rFonts w:ascii="Helvetica" w:hAnsi="Helvetica" w:cs="Helvetica"/>
          <w:sz w:val="22"/>
          <w:szCs w:val="22"/>
          <w:lang w:val="en-US"/>
        </w:rPr>
        <w:t>deleted</w:t>
      </w:r>
      <w:proofErr w:type="gramEnd"/>
      <w:r w:rsidR="00176E97" w:rsidRPr="00B05CF8">
        <w:rPr>
          <w:rFonts w:ascii="Helvetica" w:hAnsi="Helvetica" w:cs="Helvetica"/>
          <w:sz w:val="22"/>
          <w:szCs w:val="22"/>
          <w:lang w:val="en-US"/>
        </w:rPr>
        <w:t xml:space="preserve"> or returned in a secure matter.</w:t>
      </w:r>
    </w:p>
    <w:p w14:paraId="18738361" w14:textId="2F37B3FC" w:rsidR="00176E97" w:rsidRPr="00B05CF8" w:rsidRDefault="00B05CF8" w:rsidP="00176E97">
      <w:pPr>
        <w:widowControl w:val="0"/>
        <w:tabs>
          <w:tab w:val="left" w:pos="6480"/>
        </w:tabs>
        <w:autoSpaceDE w:val="0"/>
        <w:autoSpaceDN w:val="0"/>
        <w:adjustRightInd w:val="0"/>
        <w:spacing w:before="120" w:line="360" w:lineRule="auto"/>
        <w:rPr>
          <w:rFonts w:ascii="Helvetica" w:hAnsi="Helvetica" w:cs="Helvetica"/>
          <w:sz w:val="22"/>
          <w:szCs w:val="22"/>
          <w:lang w:val="en-US"/>
        </w:rPr>
      </w:pPr>
      <w:r>
        <w:rPr>
          <w:rFonts w:ascii="Helvetica" w:hAnsi="Helvetica" w:cs="Helvetica"/>
          <w:sz w:val="22"/>
          <w:szCs w:val="22"/>
          <w:lang w:val="en-US"/>
        </w:rPr>
        <w:t xml:space="preserve">3.7 </w:t>
      </w:r>
      <w:r w:rsidR="00176E97" w:rsidRPr="00B05CF8">
        <w:rPr>
          <w:rFonts w:ascii="Helvetica" w:hAnsi="Helvetica" w:cs="Helvetica"/>
          <w:sz w:val="22"/>
          <w:szCs w:val="22"/>
          <w:lang w:val="en-US"/>
        </w:rPr>
        <w:t xml:space="preserve">Confidentiality obligation does not apply to information which is required to be disclosed by applicable mandatory law, regulation, court order or other regulatory or government authority. </w:t>
      </w:r>
    </w:p>
    <w:p w14:paraId="2283E626" w14:textId="77777777" w:rsidR="00176E97" w:rsidRPr="00B05CF8" w:rsidRDefault="00176E97" w:rsidP="00176E97">
      <w:pPr>
        <w:widowControl w:val="0"/>
        <w:tabs>
          <w:tab w:val="left" w:pos="6480"/>
        </w:tabs>
        <w:autoSpaceDE w:val="0"/>
        <w:autoSpaceDN w:val="0"/>
        <w:adjustRightInd w:val="0"/>
        <w:spacing w:before="120" w:line="360" w:lineRule="auto"/>
        <w:rPr>
          <w:rFonts w:ascii="Helvetica" w:hAnsi="Helvetica" w:cs="Helvetica"/>
          <w:sz w:val="22"/>
          <w:szCs w:val="22"/>
          <w:lang w:val="en-US"/>
        </w:rPr>
      </w:pPr>
      <w:r w:rsidRPr="00B05CF8">
        <w:rPr>
          <w:rFonts w:ascii="Helvetica" w:hAnsi="Helvetica" w:cs="Helvetica"/>
          <w:sz w:val="22"/>
          <w:szCs w:val="22"/>
          <w:lang w:val="en-US"/>
        </w:rPr>
        <w:t>The conditions and obligations set forth in this section are further referred to as “</w:t>
      </w:r>
      <w:r w:rsidRPr="00B05CF8">
        <w:rPr>
          <w:rFonts w:ascii="Helvetica" w:hAnsi="Helvetica" w:cs="Helvetica"/>
          <w:b/>
          <w:bCs/>
          <w:i/>
          <w:iCs/>
          <w:sz w:val="22"/>
          <w:szCs w:val="22"/>
          <w:lang w:val="en-US"/>
        </w:rPr>
        <w:t>Confidentiality obligation</w:t>
      </w:r>
      <w:r w:rsidRPr="00B05CF8">
        <w:rPr>
          <w:rFonts w:ascii="Helvetica" w:hAnsi="Helvetica" w:cs="Helvetica"/>
          <w:sz w:val="22"/>
          <w:szCs w:val="22"/>
          <w:lang w:val="en-US"/>
        </w:rPr>
        <w:t>”.</w:t>
      </w:r>
    </w:p>
    <w:p w14:paraId="7BDAFB7A" w14:textId="77777777" w:rsidR="0035140E" w:rsidRPr="00B05CF8" w:rsidRDefault="0035140E" w:rsidP="00AE13C5">
      <w:pPr>
        <w:rPr>
          <w:rFonts w:ascii="Arial" w:hAnsi="Arial" w:cs="Arial"/>
          <w:b/>
          <w:bCs/>
          <w:sz w:val="22"/>
          <w:szCs w:val="22"/>
          <w:lang w:val="en-US"/>
        </w:rPr>
      </w:pPr>
    </w:p>
    <w:p w14:paraId="3F1F654B" w14:textId="77777777" w:rsidR="0056636E" w:rsidRPr="00B05CF8" w:rsidRDefault="0056636E" w:rsidP="00040936">
      <w:pPr>
        <w:rPr>
          <w:rFonts w:ascii="Arial" w:hAnsi="Arial" w:cs="Arial"/>
          <w:sz w:val="22"/>
          <w:szCs w:val="22"/>
          <w:lang w:val="en-US"/>
        </w:rPr>
      </w:pPr>
    </w:p>
    <w:p w14:paraId="57594763" w14:textId="2AB44842" w:rsidR="00F9449C" w:rsidRPr="00B05CF8" w:rsidRDefault="00B05CF8" w:rsidP="00AE13C5">
      <w:pPr>
        <w:rPr>
          <w:rFonts w:ascii="Arial" w:hAnsi="Arial" w:cs="Arial"/>
          <w:b/>
          <w:bCs/>
          <w:sz w:val="22"/>
          <w:szCs w:val="22"/>
          <w:lang w:val="en-US"/>
        </w:rPr>
      </w:pPr>
      <w:r>
        <w:rPr>
          <w:rFonts w:ascii="Arial" w:hAnsi="Arial" w:cs="Arial"/>
          <w:b/>
          <w:bCs/>
          <w:sz w:val="22"/>
          <w:szCs w:val="22"/>
          <w:lang w:val="en-US"/>
        </w:rPr>
        <w:t>4</w:t>
      </w:r>
      <w:r w:rsidR="00526813" w:rsidRPr="00B05CF8">
        <w:rPr>
          <w:rFonts w:ascii="Arial" w:hAnsi="Arial" w:cs="Arial"/>
          <w:b/>
          <w:bCs/>
          <w:sz w:val="22"/>
          <w:szCs w:val="22"/>
          <w:lang w:val="en-US"/>
        </w:rPr>
        <w:t xml:space="preserve">. </w:t>
      </w:r>
      <w:r w:rsidR="00746929" w:rsidRPr="00B05CF8">
        <w:rPr>
          <w:rFonts w:ascii="Arial" w:hAnsi="Arial" w:cs="Arial"/>
          <w:b/>
          <w:bCs/>
          <w:sz w:val="22"/>
          <w:szCs w:val="22"/>
          <w:lang w:val="en-US"/>
        </w:rPr>
        <w:t>INTELLECTUAL PROPERTY RIGHTS AND WARRANTIES</w:t>
      </w:r>
    </w:p>
    <w:p w14:paraId="5F27D4B9" w14:textId="3F05F137" w:rsidR="003E66A7" w:rsidRPr="00B05CF8" w:rsidRDefault="00B05CF8" w:rsidP="003E66A7">
      <w:pPr>
        <w:widowControl w:val="0"/>
        <w:autoSpaceDE w:val="0"/>
        <w:autoSpaceDN w:val="0"/>
        <w:adjustRightInd w:val="0"/>
        <w:spacing w:before="120" w:line="360" w:lineRule="auto"/>
        <w:rPr>
          <w:rFonts w:ascii="Helvetica" w:hAnsi="Helvetica" w:cs="Helvetica"/>
          <w:sz w:val="22"/>
          <w:szCs w:val="22"/>
          <w:lang w:val="en-US"/>
        </w:rPr>
      </w:pPr>
      <w:r>
        <w:rPr>
          <w:rFonts w:ascii="Helvetica" w:hAnsi="Helvetica" w:cs="Helvetica"/>
          <w:sz w:val="22"/>
          <w:szCs w:val="22"/>
          <w:lang w:val="en-US"/>
        </w:rPr>
        <w:t xml:space="preserve">4.1 </w:t>
      </w:r>
      <w:r w:rsidR="003E66A7" w:rsidRPr="00B05CF8">
        <w:rPr>
          <w:rFonts w:ascii="Helvetica" w:hAnsi="Helvetica" w:cs="Helvetica"/>
          <w:sz w:val="22"/>
          <w:szCs w:val="22"/>
          <w:lang w:val="en-US"/>
        </w:rPr>
        <w:t>No license under any intellectual property right is granted or implied by the disclosure of Confidential Information, unless explicitly agreed between Parties with a separate agreement.</w:t>
      </w:r>
    </w:p>
    <w:p w14:paraId="161893D4" w14:textId="32D8199F" w:rsidR="003E66A7" w:rsidRPr="00B05CF8" w:rsidRDefault="00B05CF8" w:rsidP="003E66A7">
      <w:pPr>
        <w:widowControl w:val="0"/>
        <w:autoSpaceDE w:val="0"/>
        <w:autoSpaceDN w:val="0"/>
        <w:adjustRightInd w:val="0"/>
        <w:spacing w:before="120" w:line="360" w:lineRule="auto"/>
        <w:rPr>
          <w:rFonts w:ascii="Helvetica" w:hAnsi="Helvetica" w:cs="Arial"/>
          <w:sz w:val="22"/>
          <w:szCs w:val="22"/>
          <w:lang w:val="en-US"/>
        </w:rPr>
      </w:pPr>
      <w:r>
        <w:rPr>
          <w:rFonts w:ascii="Helvetica" w:hAnsi="Helvetica" w:cs="Helvetica"/>
          <w:sz w:val="22"/>
          <w:szCs w:val="22"/>
          <w:lang w:val="en-US"/>
        </w:rPr>
        <w:t xml:space="preserve">4.2 </w:t>
      </w:r>
      <w:r w:rsidR="003E66A7" w:rsidRPr="00B05CF8">
        <w:rPr>
          <w:rFonts w:ascii="Helvetica" w:hAnsi="Helvetica" w:cs="Helvetica"/>
          <w:sz w:val="22"/>
          <w:szCs w:val="22"/>
          <w:lang w:val="en-US"/>
        </w:rPr>
        <w:t>Information disclosed does not constitute any representation, warranty, assurance, guarantee or other inducement by the Disclosing Party towards the Receiving Party of any kind.</w:t>
      </w:r>
    </w:p>
    <w:p w14:paraId="0A6FA337" w14:textId="77777777" w:rsidR="00F9449C" w:rsidRPr="00B05CF8" w:rsidRDefault="00F9449C" w:rsidP="00AE13C5">
      <w:pPr>
        <w:rPr>
          <w:rFonts w:ascii="Arial" w:hAnsi="Arial" w:cs="Arial"/>
          <w:b/>
          <w:bCs/>
          <w:sz w:val="22"/>
          <w:szCs w:val="22"/>
          <w:lang w:val="en-US"/>
        </w:rPr>
      </w:pPr>
    </w:p>
    <w:p w14:paraId="40D01BA8" w14:textId="77777777" w:rsidR="00AE13C5" w:rsidRPr="00B05CF8" w:rsidRDefault="00AE13C5" w:rsidP="00040936">
      <w:pPr>
        <w:rPr>
          <w:rFonts w:ascii="Arial" w:hAnsi="Arial" w:cs="Arial"/>
          <w:b/>
          <w:bCs/>
          <w:sz w:val="22"/>
          <w:szCs w:val="22"/>
          <w:lang w:val="en-US"/>
        </w:rPr>
      </w:pPr>
    </w:p>
    <w:p w14:paraId="2277664A" w14:textId="0334A2ED" w:rsidR="0056636E" w:rsidRPr="00B05CF8" w:rsidRDefault="00B05CF8" w:rsidP="00040936">
      <w:pPr>
        <w:rPr>
          <w:rFonts w:ascii="Arial" w:hAnsi="Arial" w:cs="Arial"/>
          <w:b/>
          <w:bCs/>
          <w:sz w:val="22"/>
          <w:szCs w:val="22"/>
          <w:lang w:val="en-US"/>
        </w:rPr>
      </w:pPr>
      <w:r>
        <w:rPr>
          <w:rFonts w:ascii="Arial" w:hAnsi="Arial" w:cs="Arial"/>
          <w:b/>
          <w:bCs/>
          <w:sz w:val="22"/>
          <w:szCs w:val="22"/>
          <w:lang w:val="en-US"/>
        </w:rPr>
        <w:t>5</w:t>
      </w:r>
      <w:r w:rsidR="00526813" w:rsidRPr="00B05CF8">
        <w:rPr>
          <w:rFonts w:ascii="Arial" w:hAnsi="Arial" w:cs="Arial"/>
          <w:b/>
          <w:bCs/>
          <w:sz w:val="22"/>
          <w:szCs w:val="22"/>
          <w:lang w:val="en-US"/>
        </w:rPr>
        <w:t xml:space="preserve">. </w:t>
      </w:r>
      <w:r w:rsidR="00F9476D" w:rsidRPr="00B05CF8">
        <w:rPr>
          <w:rFonts w:ascii="Arial" w:hAnsi="Arial" w:cs="Arial"/>
          <w:b/>
          <w:bCs/>
          <w:sz w:val="22"/>
          <w:szCs w:val="22"/>
          <w:lang w:val="en-US"/>
        </w:rPr>
        <w:t>SANCTIONS AND THE REICIVING PARTY´S BURDEN OF PROOF</w:t>
      </w:r>
    </w:p>
    <w:p w14:paraId="76612D4E" w14:textId="5D49546A" w:rsidR="00F9476D" w:rsidRPr="00B05CF8" w:rsidRDefault="00B05CF8" w:rsidP="00F9476D">
      <w:pPr>
        <w:spacing w:before="120" w:line="360" w:lineRule="auto"/>
        <w:rPr>
          <w:rFonts w:ascii="Helvetica" w:hAnsi="Helvetica" w:cs="Arial"/>
          <w:sz w:val="22"/>
          <w:szCs w:val="22"/>
          <w:lang w:val="en-US"/>
        </w:rPr>
      </w:pPr>
      <w:r>
        <w:rPr>
          <w:rFonts w:ascii="Helvetica" w:hAnsi="Helvetica" w:cs="Arial"/>
          <w:sz w:val="22"/>
          <w:szCs w:val="22"/>
          <w:lang w:val="en-US"/>
        </w:rPr>
        <w:t xml:space="preserve">5.1 </w:t>
      </w:r>
      <w:r w:rsidR="00F9476D" w:rsidRPr="00B05CF8">
        <w:rPr>
          <w:rFonts w:ascii="Helvetica" w:hAnsi="Helvetica" w:cs="Arial"/>
          <w:sz w:val="22"/>
          <w:szCs w:val="22"/>
          <w:lang w:val="en-US"/>
        </w:rPr>
        <w:t xml:space="preserve">In case the Confidentiality obligation is breached or violated, the Receiving Party will be liable for all the direct and indirect damages caused by the violation. </w:t>
      </w:r>
    </w:p>
    <w:p w14:paraId="09141109" w14:textId="10D2F85D" w:rsidR="00F9476D" w:rsidRPr="00B05CF8" w:rsidRDefault="00B05CF8" w:rsidP="00F9476D">
      <w:pPr>
        <w:spacing w:before="120" w:line="360" w:lineRule="auto"/>
        <w:rPr>
          <w:rFonts w:ascii="Helvetica" w:hAnsi="Helvetica" w:cs="Arial"/>
          <w:sz w:val="22"/>
          <w:szCs w:val="22"/>
          <w:lang w:val="en-US"/>
        </w:rPr>
      </w:pPr>
      <w:r>
        <w:rPr>
          <w:rFonts w:ascii="Helvetica" w:hAnsi="Helvetica" w:cs="Arial"/>
          <w:sz w:val="22"/>
          <w:szCs w:val="22"/>
          <w:lang w:val="en-US"/>
        </w:rPr>
        <w:lastRenderedPageBreak/>
        <w:t xml:space="preserve">5.2 </w:t>
      </w:r>
      <w:r w:rsidR="00F9476D" w:rsidRPr="00B05CF8">
        <w:rPr>
          <w:rFonts w:ascii="Helvetica" w:hAnsi="Helvetica" w:cs="Arial"/>
          <w:sz w:val="22"/>
          <w:szCs w:val="22"/>
          <w:lang w:val="en-US"/>
        </w:rPr>
        <w:t>In case the Receiving Party has had a lawful right to use Confidential Information or information used is not considered Confidential Information, the Receiving Party shall have the burden of proof to show that use of information does not breach Confidentiality Obligation set forth in this NDA.</w:t>
      </w:r>
    </w:p>
    <w:p w14:paraId="599BEA7D" w14:textId="77777777" w:rsidR="0056636E" w:rsidRPr="00B05CF8" w:rsidRDefault="0056636E" w:rsidP="00040936">
      <w:pPr>
        <w:rPr>
          <w:rFonts w:ascii="Arial" w:hAnsi="Arial" w:cs="Arial"/>
          <w:sz w:val="22"/>
          <w:szCs w:val="22"/>
          <w:lang w:val="en-US"/>
        </w:rPr>
      </w:pPr>
    </w:p>
    <w:p w14:paraId="5F2F9772" w14:textId="73A6970D" w:rsidR="00B4167E" w:rsidRPr="00B05CF8" w:rsidRDefault="00B05CF8" w:rsidP="00B05CF8">
      <w:pPr>
        <w:rPr>
          <w:rFonts w:ascii="Arial" w:hAnsi="Arial" w:cs="Arial"/>
          <w:b/>
          <w:bCs/>
          <w:sz w:val="22"/>
          <w:szCs w:val="22"/>
          <w:lang w:val="en-US"/>
        </w:rPr>
      </w:pPr>
      <w:r>
        <w:rPr>
          <w:rFonts w:ascii="Arial" w:hAnsi="Arial" w:cs="Arial"/>
          <w:b/>
          <w:bCs/>
          <w:sz w:val="22"/>
          <w:szCs w:val="22"/>
          <w:lang w:val="en-US"/>
        </w:rPr>
        <w:t>6</w:t>
      </w:r>
      <w:r w:rsidR="00526813" w:rsidRPr="00B05CF8">
        <w:rPr>
          <w:rFonts w:ascii="Arial" w:hAnsi="Arial" w:cs="Arial"/>
          <w:b/>
          <w:bCs/>
          <w:sz w:val="22"/>
          <w:szCs w:val="22"/>
          <w:lang w:val="en-US"/>
        </w:rPr>
        <w:t xml:space="preserve">. </w:t>
      </w:r>
      <w:r w:rsidR="00F9476D" w:rsidRPr="00B05CF8">
        <w:rPr>
          <w:rFonts w:ascii="Arial" w:hAnsi="Arial" w:cs="Arial"/>
          <w:b/>
          <w:bCs/>
          <w:sz w:val="22"/>
          <w:szCs w:val="22"/>
          <w:lang w:val="en-US"/>
        </w:rPr>
        <w:t>TERM</w:t>
      </w:r>
    </w:p>
    <w:p w14:paraId="10358F89" w14:textId="28CBE9F3" w:rsidR="00F9476D" w:rsidRPr="00B05CF8" w:rsidRDefault="00B05CF8" w:rsidP="00F9476D">
      <w:pPr>
        <w:spacing w:line="360" w:lineRule="auto"/>
        <w:rPr>
          <w:rFonts w:ascii="Helvetica" w:hAnsi="Helvetica" w:cs="Helvetica"/>
          <w:sz w:val="22"/>
          <w:szCs w:val="22"/>
          <w:lang w:val="en-US"/>
        </w:rPr>
      </w:pPr>
      <w:r>
        <w:rPr>
          <w:rFonts w:ascii="Helvetica" w:hAnsi="Helvetica" w:cs="Helvetica"/>
          <w:sz w:val="22"/>
          <w:szCs w:val="22"/>
          <w:lang w:val="en-US"/>
        </w:rPr>
        <w:t xml:space="preserve">6.1 </w:t>
      </w:r>
      <w:r w:rsidR="00F9476D" w:rsidRPr="00B05CF8">
        <w:rPr>
          <w:rFonts w:ascii="Helvetica" w:hAnsi="Helvetica" w:cs="Helvetica"/>
          <w:sz w:val="22"/>
          <w:szCs w:val="22"/>
          <w:lang w:val="en-US"/>
        </w:rPr>
        <w:t>This NDA with the rights and responsibilities mentioned herein shall be valid from the signature of this agreement and last until</w:t>
      </w:r>
    </w:p>
    <w:p w14:paraId="71D025B3" w14:textId="77777777" w:rsidR="00F9476D" w:rsidRPr="00B05CF8" w:rsidRDefault="00F9476D" w:rsidP="00F9476D">
      <w:pPr>
        <w:spacing w:line="360" w:lineRule="auto"/>
        <w:rPr>
          <w:rFonts w:ascii="Helvetica" w:hAnsi="Helvetica" w:cs="Helvetica"/>
          <w:sz w:val="22"/>
          <w:szCs w:val="22"/>
          <w:lang w:val="en-US"/>
        </w:rPr>
      </w:pPr>
      <w:proofErr w:type="gramStart"/>
      <w:r w:rsidRPr="00B05CF8">
        <w:rPr>
          <w:rFonts w:ascii="Helvetica" w:hAnsi="Helvetica" w:cs="Helvetica"/>
          <w:sz w:val="22"/>
          <w:szCs w:val="22"/>
          <w:lang w:val="en-US"/>
        </w:rPr>
        <w:t>( )</w:t>
      </w:r>
      <w:proofErr w:type="gramEnd"/>
      <w:r w:rsidRPr="00B05CF8">
        <w:rPr>
          <w:rFonts w:ascii="Helvetica" w:hAnsi="Helvetica" w:cs="Helvetica"/>
          <w:sz w:val="22"/>
          <w:szCs w:val="22"/>
          <w:lang w:val="en-US"/>
        </w:rPr>
        <w:t xml:space="preserve"> </w:t>
      </w:r>
      <w:r w:rsidRPr="00B05CF8">
        <w:rPr>
          <w:rFonts w:ascii="Helvetica" w:hAnsi="Helvetica" w:cs="Helvetica"/>
          <w:sz w:val="22"/>
          <w:szCs w:val="22"/>
          <w:lang w:val="en-US"/>
        </w:rPr>
        <w:tab/>
        <w:t>[</w:t>
      </w:r>
      <w:r w:rsidRPr="00B05CF8">
        <w:rPr>
          <w:rFonts w:ascii="Helvetica" w:hAnsi="Helvetica" w:cs="Helvetica"/>
          <w:sz w:val="22"/>
          <w:szCs w:val="22"/>
          <w:highlight w:val="lightGray"/>
          <w:lang w:val="en-US"/>
        </w:rPr>
        <w:t>number</w:t>
      </w:r>
      <w:r w:rsidRPr="00B05CF8">
        <w:rPr>
          <w:rFonts w:ascii="Helvetica" w:hAnsi="Helvetica" w:cs="Helvetica"/>
          <w:sz w:val="22"/>
          <w:szCs w:val="22"/>
          <w:lang w:val="en-US"/>
        </w:rPr>
        <w:t>] years has passed from the signature of this NDA;</w:t>
      </w:r>
    </w:p>
    <w:p w14:paraId="5943474D" w14:textId="77777777" w:rsidR="00F9476D" w:rsidRPr="00B05CF8" w:rsidRDefault="00F9476D" w:rsidP="00F9476D">
      <w:pPr>
        <w:spacing w:before="120" w:line="360" w:lineRule="auto"/>
        <w:rPr>
          <w:rFonts w:ascii="Helvetica" w:hAnsi="Helvetica" w:cs="Arial"/>
          <w:sz w:val="22"/>
          <w:szCs w:val="22"/>
          <w:lang w:val="en-US"/>
        </w:rPr>
      </w:pPr>
      <w:r w:rsidRPr="00B05CF8">
        <w:rPr>
          <w:rFonts w:ascii="Helvetica" w:hAnsi="Helvetica" w:cs="Arial"/>
          <w:sz w:val="22"/>
          <w:szCs w:val="22"/>
          <w:lang w:val="en-US"/>
        </w:rPr>
        <w:t xml:space="preserve">| </w:t>
      </w:r>
      <w:r w:rsidRPr="00B05CF8">
        <w:rPr>
          <w:rFonts w:ascii="Helvetica" w:hAnsi="Helvetica" w:cs="Arial"/>
          <w:sz w:val="22"/>
          <w:szCs w:val="22"/>
          <w:highlight w:val="yellow"/>
          <w:lang w:val="en-US"/>
        </w:rPr>
        <w:t>or</w:t>
      </w:r>
      <w:r w:rsidRPr="00B05CF8">
        <w:rPr>
          <w:rFonts w:ascii="Helvetica" w:hAnsi="Helvetica" w:cs="Arial"/>
          <w:sz w:val="22"/>
          <w:szCs w:val="22"/>
          <w:lang w:val="en-US"/>
        </w:rPr>
        <w:t xml:space="preserve"> |</w:t>
      </w:r>
    </w:p>
    <w:p w14:paraId="051337CF" w14:textId="77777777" w:rsidR="00F9476D" w:rsidRPr="00B05CF8" w:rsidRDefault="00F9476D" w:rsidP="00F9476D">
      <w:pPr>
        <w:spacing w:line="360" w:lineRule="auto"/>
        <w:ind w:left="720" w:hanging="720"/>
        <w:rPr>
          <w:rFonts w:ascii="Helvetica" w:hAnsi="Helvetica" w:cs="Helvetica"/>
          <w:sz w:val="22"/>
          <w:szCs w:val="22"/>
          <w:lang w:val="en-US"/>
        </w:rPr>
      </w:pPr>
      <w:proofErr w:type="gramStart"/>
      <w:r w:rsidRPr="00B05CF8">
        <w:rPr>
          <w:rFonts w:ascii="Helvetica" w:hAnsi="Helvetica" w:cs="Helvetica"/>
          <w:sz w:val="22"/>
          <w:szCs w:val="22"/>
          <w:lang w:val="en-US"/>
        </w:rPr>
        <w:t>( )</w:t>
      </w:r>
      <w:proofErr w:type="gramEnd"/>
      <w:r w:rsidRPr="00B05CF8">
        <w:rPr>
          <w:rFonts w:ascii="Helvetica" w:hAnsi="Helvetica" w:cs="Helvetica"/>
          <w:sz w:val="22"/>
          <w:szCs w:val="22"/>
          <w:lang w:val="en-US"/>
        </w:rPr>
        <w:tab/>
        <w:t>[</w:t>
      </w:r>
      <w:r w:rsidRPr="00B05CF8">
        <w:rPr>
          <w:rFonts w:ascii="Helvetica" w:hAnsi="Helvetica" w:cs="Helvetica"/>
          <w:sz w:val="22"/>
          <w:szCs w:val="22"/>
          <w:highlight w:val="lightGray"/>
          <w:lang w:val="en-US"/>
        </w:rPr>
        <w:t>number</w:t>
      </w:r>
      <w:r w:rsidRPr="00B05CF8">
        <w:rPr>
          <w:rFonts w:ascii="Helvetica" w:hAnsi="Helvetica" w:cs="Helvetica"/>
          <w:sz w:val="22"/>
          <w:szCs w:val="22"/>
          <w:lang w:val="en-US"/>
        </w:rPr>
        <w:t>] years has passed from the termination of the agreement this NDA is attached to;</w:t>
      </w:r>
    </w:p>
    <w:p w14:paraId="4D50A3B7" w14:textId="77777777" w:rsidR="00F9476D" w:rsidRPr="00B05CF8" w:rsidRDefault="00F9476D" w:rsidP="00F9476D">
      <w:pPr>
        <w:spacing w:before="120" w:line="360" w:lineRule="auto"/>
        <w:rPr>
          <w:rFonts w:ascii="Helvetica" w:hAnsi="Helvetica" w:cs="Arial"/>
          <w:sz w:val="22"/>
          <w:szCs w:val="22"/>
          <w:lang w:val="en-US"/>
        </w:rPr>
      </w:pPr>
      <w:r w:rsidRPr="00B05CF8">
        <w:rPr>
          <w:rFonts w:ascii="Helvetica" w:hAnsi="Helvetica" w:cs="Arial"/>
          <w:sz w:val="22"/>
          <w:szCs w:val="22"/>
          <w:lang w:val="en-US"/>
        </w:rPr>
        <w:t xml:space="preserve">| </w:t>
      </w:r>
      <w:r w:rsidRPr="00B05CF8">
        <w:rPr>
          <w:rFonts w:ascii="Helvetica" w:hAnsi="Helvetica" w:cs="Arial"/>
          <w:sz w:val="22"/>
          <w:szCs w:val="22"/>
          <w:highlight w:val="yellow"/>
          <w:lang w:val="en-US"/>
        </w:rPr>
        <w:t>and/or</w:t>
      </w:r>
      <w:r w:rsidRPr="00B05CF8">
        <w:rPr>
          <w:rFonts w:ascii="Helvetica" w:hAnsi="Helvetica" w:cs="Arial"/>
          <w:sz w:val="22"/>
          <w:szCs w:val="22"/>
          <w:lang w:val="en-US"/>
        </w:rPr>
        <w:t xml:space="preserve"> |</w:t>
      </w:r>
    </w:p>
    <w:p w14:paraId="189C84A4" w14:textId="0BB59CD2" w:rsidR="0066757A" w:rsidRPr="00BD6963" w:rsidRDefault="00F9476D" w:rsidP="00BD6963">
      <w:pPr>
        <w:spacing w:before="120" w:line="360" w:lineRule="auto"/>
        <w:rPr>
          <w:rFonts w:ascii="Helvetica" w:hAnsi="Helvetica" w:cs="Arial"/>
          <w:sz w:val="22"/>
          <w:szCs w:val="22"/>
          <w:lang w:val="en-US"/>
        </w:rPr>
      </w:pPr>
      <w:proofErr w:type="gramStart"/>
      <w:r w:rsidRPr="00B05CF8">
        <w:rPr>
          <w:rFonts w:ascii="Helvetica" w:hAnsi="Helvetica" w:cs="Helvetica"/>
          <w:sz w:val="22"/>
          <w:szCs w:val="22"/>
          <w:lang w:val="en-US"/>
        </w:rPr>
        <w:t>( )</w:t>
      </w:r>
      <w:proofErr w:type="gramEnd"/>
      <w:r w:rsidRPr="00B05CF8">
        <w:rPr>
          <w:rFonts w:ascii="Helvetica" w:hAnsi="Helvetica" w:cs="Helvetica"/>
          <w:sz w:val="22"/>
          <w:szCs w:val="22"/>
          <w:lang w:val="en-US"/>
        </w:rPr>
        <w:tab/>
        <w:t>indefinitely regarding the following pieces of information: [</w:t>
      </w:r>
      <w:r w:rsidRPr="00B05CF8">
        <w:rPr>
          <w:rFonts w:ascii="Helvetica" w:hAnsi="Helvetica" w:cs="Helvetica"/>
          <w:sz w:val="22"/>
          <w:szCs w:val="22"/>
          <w:highlight w:val="lightGray"/>
          <w:lang w:val="en-US"/>
        </w:rPr>
        <w:t>list of information</w:t>
      </w:r>
      <w:r w:rsidRPr="00B05CF8">
        <w:rPr>
          <w:rFonts w:ascii="Helvetica" w:hAnsi="Helvetica" w:cs="Helvetica"/>
          <w:sz w:val="22"/>
          <w:szCs w:val="22"/>
          <w:lang w:val="en-US"/>
        </w:rPr>
        <w:t>].</w:t>
      </w:r>
    </w:p>
    <w:p w14:paraId="4E344473" w14:textId="77777777" w:rsidR="00216B0F" w:rsidRPr="00B05CF8" w:rsidRDefault="00216B0F" w:rsidP="00040936">
      <w:pPr>
        <w:rPr>
          <w:rFonts w:ascii="Arial" w:hAnsi="Arial" w:cs="Arial"/>
          <w:b/>
          <w:bCs/>
          <w:sz w:val="22"/>
          <w:szCs w:val="22"/>
          <w:lang w:val="en-US"/>
        </w:rPr>
      </w:pPr>
    </w:p>
    <w:p w14:paraId="512D1A97" w14:textId="514DE46D" w:rsidR="00B4167E" w:rsidRPr="00B05CF8" w:rsidRDefault="00B05CF8" w:rsidP="00040936">
      <w:pPr>
        <w:rPr>
          <w:rFonts w:ascii="Arial" w:hAnsi="Arial" w:cs="Arial"/>
          <w:b/>
          <w:bCs/>
          <w:sz w:val="22"/>
          <w:szCs w:val="22"/>
          <w:lang w:val="en-US"/>
        </w:rPr>
      </w:pPr>
      <w:r>
        <w:rPr>
          <w:rFonts w:ascii="Arial" w:hAnsi="Arial" w:cs="Arial"/>
          <w:b/>
          <w:bCs/>
          <w:sz w:val="22"/>
          <w:szCs w:val="22"/>
          <w:lang w:val="en-US"/>
        </w:rPr>
        <w:t>7</w:t>
      </w:r>
      <w:r w:rsidR="0066757A" w:rsidRPr="00B05CF8">
        <w:rPr>
          <w:rFonts w:ascii="Arial" w:hAnsi="Arial" w:cs="Arial"/>
          <w:b/>
          <w:bCs/>
          <w:sz w:val="22"/>
          <w:szCs w:val="22"/>
          <w:lang w:val="en-US"/>
        </w:rPr>
        <w:t xml:space="preserve">. </w:t>
      </w:r>
      <w:r w:rsidR="00F9476D" w:rsidRPr="00B05CF8">
        <w:rPr>
          <w:rFonts w:ascii="Arial" w:hAnsi="Arial" w:cs="Arial"/>
          <w:b/>
          <w:bCs/>
          <w:sz w:val="22"/>
          <w:szCs w:val="22"/>
          <w:lang w:val="en-US"/>
        </w:rPr>
        <w:t>GOVERNING LAW AND DISPUTE RESOLUTION</w:t>
      </w:r>
    </w:p>
    <w:p w14:paraId="50F479FD" w14:textId="67F08E6B" w:rsidR="00AD6112" w:rsidRPr="00B05CF8" w:rsidRDefault="00B05CF8" w:rsidP="00AD6112">
      <w:pPr>
        <w:spacing w:before="120" w:line="360" w:lineRule="auto"/>
        <w:rPr>
          <w:rFonts w:ascii="Helvetica" w:hAnsi="Helvetica" w:cs="Arial"/>
          <w:sz w:val="22"/>
          <w:szCs w:val="22"/>
          <w:lang w:val="en-US"/>
        </w:rPr>
      </w:pPr>
      <w:r>
        <w:rPr>
          <w:rFonts w:ascii="Helvetica" w:hAnsi="Helvetica" w:cs="Arial"/>
          <w:sz w:val="22"/>
          <w:szCs w:val="22"/>
          <w:lang w:val="en-US"/>
        </w:rPr>
        <w:t xml:space="preserve">7.1 </w:t>
      </w:r>
      <w:r w:rsidR="00AD6112" w:rsidRPr="00B05CF8">
        <w:rPr>
          <w:rFonts w:ascii="Helvetica" w:hAnsi="Helvetica" w:cs="Arial"/>
          <w:sz w:val="22"/>
          <w:szCs w:val="22"/>
          <w:lang w:val="en-US"/>
        </w:rPr>
        <w:t xml:space="preserve">This Agreement shall be governed by and construed in accordance with the laws of Finland excluding its choice of law provisions. </w:t>
      </w:r>
    </w:p>
    <w:p w14:paraId="4DF8CB42" w14:textId="236EAD47" w:rsidR="00AD6112" w:rsidRPr="00B05CF8" w:rsidRDefault="00B05CF8" w:rsidP="00AD6112">
      <w:pPr>
        <w:spacing w:before="120" w:line="360" w:lineRule="auto"/>
        <w:rPr>
          <w:rFonts w:ascii="Helvetica" w:hAnsi="Helvetica" w:cs="Arial"/>
          <w:sz w:val="22"/>
          <w:szCs w:val="22"/>
          <w:lang w:val="en-US"/>
        </w:rPr>
      </w:pPr>
      <w:r>
        <w:rPr>
          <w:rFonts w:ascii="Helvetica" w:hAnsi="Helvetica" w:cs="Arial"/>
          <w:sz w:val="22"/>
          <w:szCs w:val="22"/>
          <w:lang w:val="en-US"/>
        </w:rPr>
        <w:t xml:space="preserve">7.2 </w:t>
      </w:r>
      <w:r w:rsidR="00AD6112" w:rsidRPr="00B05CF8">
        <w:rPr>
          <w:rFonts w:ascii="Helvetica" w:hAnsi="Helvetica" w:cs="Arial"/>
          <w:sz w:val="22"/>
          <w:szCs w:val="22"/>
          <w:lang w:val="en-US"/>
        </w:rPr>
        <w:t>Disputes between the Disclosing Party and the Receiving Party are primarily intended to resolve amicably by negotiation. Where no agreement is reached, any dispute, controversy or claim arising out of or in connection with this Agreement, or the breach, termination or invalidity thereof shall be finally settled by arbitration in accordance with the Arbitration Rules of the Finland Arbitrations Institute, in Helsinki in English language.</w:t>
      </w:r>
    </w:p>
    <w:p w14:paraId="5C9A6F7A" w14:textId="51E13BE1" w:rsidR="00AD6112" w:rsidRPr="00B05CF8" w:rsidRDefault="00B05CF8" w:rsidP="00AD6112">
      <w:pPr>
        <w:spacing w:before="120" w:line="360" w:lineRule="auto"/>
        <w:rPr>
          <w:rFonts w:ascii="Helvetica" w:hAnsi="Helvetica" w:cs="Arial"/>
          <w:sz w:val="22"/>
          <w:szCs w:val="22"/>
          <w:lang w:val="en-US"/>
        </w:rPr>
      </w:pPr>
      <w:r>
        <w:rPr>
          <w:rFonts w:ascii="Helvetica" w:hAnsi="Helvetica" w:cs="Arial"/>
          <w:sz w:val="22"/>
          <w:szCs w:val="22"/>
          <w:lang w:val="en-US"/>
        </w:rPr>
        <w:t xml:space="preserve">7.3 </w:t>
      </w:r>
      <w:r w:rsidR="00AD6112" w:rsidRPr="00B05CF8">
        <w:rPr>
          <w:rFonts w:ascii="Helvetica" w:hAnsi="Helvetica" w:cs="Arial"/>
          <w:sz w:val="22"/>
          <w:szCs w:val="22"/>
          <w:lang w:val="en-US"/>
        </w:rPr>
        <w:t xml:space="preserve">Without prejudice to the foregoing in relation to the Receiving Party, nothing in this section shall prevent or restrict the </w:t>
      </w:r>
      <w:r w:rsidR="00AD6112" w:rsidRPr="00B05CF8">
        <w:rPr>
          <w:rFonts w:ascii="Helvetica" w:hAnsi="Helvetica" w:cs="Arial"/>
          <w:i/>
          <w:iCs/>
          <w:sz w:val="22"/>
          <w:szCs w:val="22"/>
          <w:lang w:val="en-US"/>
        </w:rPr>
        <w:t>Disclosing Party</w:t>
      </w:r>
      <w:r w:rsidR="00AD6112" w:rsidRPr="00B05CF8">
        <w:rPr>
          <w:rFonts w:ascii="Helvetica" w:hAnsi="Helvetica" w:cs="Arial"/>
          <w:sz w:val="22"/>
          <w:szCs w:val="22"/>
          <w:lang w:val="en-US"/>
        </w:rPr>
        <w:t xml:space="preserve"> from electing to bring proceedings in relation to design right or other intellectual property right infringement or from applying for injunctive relief in any court outside of Finland.</w:t>
      </w:r>
    </w:p>
    <w:p w14:paraId="01134074" w14:textId="5A9C582A" w:rsidR="0066757A" w:rsidRPr="00B05CF8" w:rsidRDefault="0066757A" w:rsidP="00040936">
      <w:pPr>
        <w:rPr>
          <w:rFonts w:ascii="Arial" w:hAnsi="Arial" w:cs="Arial"/>
          <w:b/>
          <w:bCs/>
          <w:sz w:val="22"/>
          <w:szCs w:val="22"/>
          <w:lang w:val="en-US"/>
        </w:rPr>
      </w:pPr>
    </w:p>
    <w:p w14:paraId="3230F4CD" w14:textId="79E2ECA3" w:rsidR="0056636E" w:rsidRPr="00B05CF8" w:rsidRDefault="00B05CF8" w:rsidP="00B05CF8">
      <w:pPr>
        <w:rPr>
          <w:rFonts w:ascii="Arial" w:hAnsi="Arial" w:cs="Arial"/>
          <w:b/>
          <w:bCs/>
          <w:sz w:val="22"/>
          <w:szCs w:val="22"/>
          <w:lang w:val="en-US"/>
        </w:rPr>
      </w:pPr>
      <w:r>
        <w:rPr>
          <w:rFonts w:ascii="Arial" w:hAnsi="Arial" w:cs="Arial"/>
          <w:b/>
          <w:bCs/>
          <w:sz w:val="22"/>
          <w:szCs w:val="22"/>
          <w:lang w:val="en-US"/>
        </w:rPr>
        <w:t>8</w:t>
      </w:r>
      <w:r w:rsidR="0066757A" w:rsidRPr="00B05CF8">
        <w:rPr>
          <w:rFonts w:ascii="Arial" w:hAnsi="Arial" w:cs="Arial"/>
          <w:b/>
          <w:bCs/>
          <w:sz w:val="22"/>
          <w:szCs w:val="22"/>
          <w:lang w:val="en-US"/>
        </w:rPr>
        <w:t xml:space="preserve">. </w:t>
      </w:r>
      <w:r w:rsidR="001B581E" w:rsidRPr="00B05CF8">
        <w:rPr>
          <w:rFonts w:ascii="Arial" w:hAnsi="Arial" w:cs="Arial"/>
          <w:b/>
          <w:bCs/>
          <w:sz w:val="22"/>
          <w:szCs w:val="22"/>
          <w:lang w:val="en-US"/>
        </w:rPr>
        <w:t>COUNTERPARTS AND SIGNATURES</w:t>
      </w:r>
      <w:r w:rsidR="0056636E" w:rsidRPr="00B05CF8">
        <w:rPr>
          <w:rFonts w:ascii="Arial" w:hAnsi="Arial" w:cs="Arial"/>
          <w:sz w:val="22"/>
          <w:szCs w:val="22"/>
          <w:lang w:val="en-US"/>
        </w:rPr>
        <w:tab/>
      </w:r>
    </w:p>
    <w:p w14:paraId="6AB08B30" w14:textId="34411605" w:rsidR="001B581E" w:rsidRPr="00B05CF8" w:rsidRDefault="00B05CF8" w:rsidP="00BD6963">
      <w:pPr>
        <w:spacing w:before="120"/>
        <w:rPr>
          <w:rFonts w:ascii="Helvetica" w:hAnsi="Helvetica" w:cs="Arial"/>
          <w:sz w:val="22"/>
          <w:szCs w:val="22"/>
          <w:lang w:val="en-US"/>
        </w:rPr>
      </w:pPr>
      <w:r>
        <w:rPr>
          <w:rFonts w:ascii="Helvetica" w:hAnsi="Helvetica" w:cs="Arial"/>
          <w:sz w:val="22"/>
          <w:szCs w:val="22"/>
          <w:lang w:val="en-US"/>
        </w:rPr>
        <w:t xml:space="preserve">8.1 </w:t>
      </w:r>
      <w:r w:rsidR="001B581E" w:rsidRPr="00B05CF8">
        <w:rPr>
          <w:rFonts w:ascii="Helvetica" w:hAnsi="Helvetica" w:cs="Arial"/>
          <w:sz w:val="22"/>
          <w:szCs w:val="22"/>
          <w:lang w:val="en-US"/>
        </w:rPr>
        <w:t xml:space="preserve">This Agreement has been duly executed in two (2) original copies, one (1) for each Party.  </w:t>
      </w:r>
    </w:p>
    <w:p w14:paraId="0AD6051C" w14:textId="1D4115F2" w:rsidR="0056636E" w:rsidRPr="00B05CF8" w:rsidRDefault="0056636E" w:rsidP="00040936">
      <w:pPr>
        <w:rPr>
          <w:rFonts w:ascii="Arial" w:hAnsi="Arial" w:cs="Arial"/>
          <w:sz w:val="22"/>
          <w:szCs w:val="22"/>
          <w:lang w:val="en-US"/>
        </w:rPr>
      </w:pPr>
    </w:p>
    <w:p w14:paraId="0475E000" w14:textId="1C5019F0" w:rsidR="00D529FF" w:rsidRPr="00B05CF8" w:rsidRDefault="00D529FF" w:rsidP="00D529FF">
      <w:pPr>
        <w:spacing w:before="120"/>
        <w:rPr>
          <w:rFonts w:ascii="Helvetica" w:hAnsi="Helvetica" w:cs="Arial"/>
          <w:sz w:val="22"/>
          <w:szCs w:val="22"/>
          <w:lang w:val="en-US"/>
        </w:rPr>
      </w:pPr>
      <w:bookmarkStart w:id="3" w:name="_Hlk92372323"/>
      <w:r w:rsidRPr="00B05CF8">
        <w:rPr>
          <w:rFonts w:ascii="Helvetica" w:hAnsi="Helvetica" w:cs="Arial"/>
          <w:sz w:val="22"/>
          <w:szCs w:val="22"/>
          <w:lang w:val="en-US"/>
        </w:rPr>
        <w:t>[</w:t>
      </w:r>
      <w:r w:rsidR="00B659E9" w:rsidRPr="00B05CF8">
        <w:rPr>
          <w:rFonts w:ascii="Helvetica" w:hAnsi="Helvetica" w:cs="Arial"/>
          <w:sz w:val="22"/>
          <w:szCs w:val="22"/>
          <w:highlight w:val="lightGray"/>
          <w:lang w:val="en-US"/>
        </w:rPr>
        <w:t>Place</w:t>
      </w:r>
      <w:r w:rsidRPr="00B05CF8">
        <w:rPr>
          <w:rFonts w:ascii="Helvetica" w:hAnsi="Helvetica" w:cs="Arial"/>
          <w:sz w:val="22"/>
          <w:szCs w:val="22"/>
          <w:lang w:val="en-US"/>
        </w:rPr>
        <w:t>], [</w:t>
      </w:r>
      <w:r w:rsidR="00B659E9" w:rsidRPr="00B05CF8">
        <w:rPr>
          <w:rFonts w:ascii="Helvetica" w:hAnsi="Helvetica" w:cs="Arial"/>
          <w:sz w:val="22"/>
          <w:szCs w:val="22"/>
          <w:highlight w:val="lightGray"/>
          <w:lang w:val="en-US"/>
        </w:rPr>
        <w:t>date</w:t>
      </w:r>
      <w:r w:rsidRPr="00B05CF8">
        <w:rPr>
          <w:rFonts w:ascii="Helvetica" w:hAnsi="Helvetica" w:cs="Arial"/>
          <w:sz w:val="22"/>
          <w:szCs w:val="22"/>
          <w:lang w:val="en-US"/>
        </w:rPr>
        <w:t>]</w:t>
      </w:r>
      <w:bookmarkEnd w:id="3"/>
      <w:r w:rsidRPr="00B05CF8">
        <w:rPr>
          <w:rFonts w:ascii="Helvetica" w:hAnsi="Helvetica" w:cs="Arial"/>
          <w:sz w:val="22"/>
          <w:szCs w:val="22"/>
          <w:lang w:val="en-US"/>
        </w:rPr>
        <w:tab/>
      </w:r>
      <w:r w:rsidRPr="00B05CF8">
        <w:rPr>
          <w:rFonts w:ascii="Helvetica" w:hAnsi="Helvetica" w:cs="Arial"/>
          <w:sz w:val="22"/>
          <w:szCs w:val="22"/>
          <w:lang w:val="en-US"/>
        </w:rPr>
        <w:tab/>
      </w:r>
      <w:r w:rsidRPr="00B05CF8">
        <w:rPr>
          <w:rFonts w:ascii="Helvetica" w:hAnsi="Helvetica" w:cs="Arial"/>
          <w:sz w:val="22"/>
          <w:szCs w:val="22"/>
          <w:lang w:val="en-US"/>
        </w:rPr>
        <w:tab/>
      </w:r>
      <w:r w:rsidR="00B659E9" w:rsidRPr="00B05CF8">
        <w:rPr>
          <w:rFonts w:ascii="Helvetica" w:hAnsi="Helvetica" w:cs="Arial"/>
          <w:sz w:val="22"/>
          <w:szCs w:val="22"/>
          <w:lang w:val="en-US"/>
        </w:rPr>
        <w:tab/>
      </w:r>
      <w:r w:rsidR="00B659E9" w:rsidRPr="00B05CF8">
        <w:rPr>
          <w:rFonts w:ascii="Helvetica" w:hAnsi="Helvetica" w:cs="Arial"/>
          <w:sz w:val="22"/>
          <w:szCs w:val="22"/>
          <w:lang w:val="en-US"/>
        </w:rPr>
        <w:tab/>
      </w:r>
      <w:r w:rsidRPr="00B05CF8">
        <w:rPr>
          <w:rFonts w:ascii="Helvetica" w:hAnsi="Helvetica" w:cs="Arial"/>
          <w:sz w:val="22"/>
          <w:szCs w:val="22"/>
          <w:lang w:val="en-US"/>
        </w:rPr>
        <w:t>[</w:t>
      </w:r>
      <w:r w:rsidR="00B659E9" w:rsidRPr="00B05CF8">
        <w:rPr>
          <w:rFonts w:ascii="Helvetica" w:hAnsi="Helvetica" w:cs="Arial"/>
          <w:sz w:val="22"/>
          <w:szCs w:val="22"/>
          <w:highlight w:val="lightGray"/>
          <w:lang w:val="en-US"/>
        </w:rPr>
        <w:t>Place</w:t>
      </w:r>
      <w:r w:rsidR="00B659E9" w:rsidRPr="00B05CF8">
        <w:rPr>
          <w:rFonts w:ascii="Helvetica" w:hAnsi="Helvetica" w:cs="Arial"/>
          <w:sz w:val="22"/>
          <w:szCs w:val="22"/>
          <w:lang w:val="en-US"/>
        </w:rPr>
        <w:t>], [</w:t>
      </w:r>
      <w:r w:rsidR="00B659E9" w:rsidRPr="00B05CF8">
        <w:rPr>
          <w:rFonts w:ascii="Helvetica" w:hAnsi="Helvetica" w:cs="Arial"/>
          <w:sz w:val="22"/>
          <w:szCs w:val="22"/>
          <w:highlight w:val="lightGray"/>
          <w:lang w:val="en-US"/>
        </w:rPr>
        <w:t>date</w:t>
      </w:r>
      <w:r w:rsidR="00B659E9" w:rsidRPr="00B05CF8">
        <w:rPr>
          <w:rFonts w:ascii="Helvetica" w:hAnsi="Helvetica" w:cs="Arial"/>
          <w:sz w:val="22"/>
          <w:szCs w:val="22"/>
          <w:lang w:val="en-US"/>
        </w:rPr>
        <w:t>]</w:t>
      </w:r>
    </w:p>
    <w:p w14:paraId="391F259C" w14:textId="77777777" w:rsidR="00D529FF" w:rsidRPr="00B05CF8" w:rsidRDefault="00D529FF" w:rsidP="00D529FF">
      <w:pPr>
        <w:spacing w:before="120"/>
        <w:rPr>
          <w:rFonts w:ascii="Helvetica" w:hAnsi="Helvetica" w:cs="Arial"/>
          <w:sz w:val="22"/>
          <w:szCs w:val="22"/>
          <w:lang w:val="en-US"/>
        </w:rPr>
      </w:pPr>
    </w:p>
    <w:p w14:paraId="7AF2A1B1" w14:textId="7CFEDFF5" w:rsidR="00D529FF" w:rsidRPr="00B05CF8" w:rsidRDefault="00B659E9" w:rsidP="00D529FF">
      <w:pPr>
        <w:spacing w:before="120"/>
        <w:rPr>
          <w:rFonts w:ascii="Helvetica" w:hAnsi="Helvetica" w:cs="Arial"/>
          <w:sz w:val="22"/>
          <w:szCs w:val="22"/>
          <w:lang w:val="en-US"/>
        </w:rPr>
      </w:pPr>
      <w:r w:rsidRPr="00B05CF8">
        <w:rPr>
          <w:rFonts w:ascii="Helvetica" w:hAnsi="Helvetica" w:cs="Arial"/>
          <w:sz w:val="22"/>
          <w:szCs w:val="22"/>
          <w:lang w:val="en-US"/>
        </w:rPr>
        <w:t>Disclosing Party</w:t>
      </w:r>
      <w:r w:rsidR="00D529FF" w:rsidRPr="00B05CF8">
        <w:rPr>
          <w:rFonts w:ascii="Helvetica" w:hAnsi="Helvetica" w:cs="Arial"/>
          <w:sz w:val="22"/>
          <w:szCs w:val="22"/>
          <w:lang w:val="en-US"/>
        </w:rPr>
        <w:t>:</w:t>
      </w:r>
      <w:r w:rsidR="00D529FF" w:rsidRPr="00B05CF8">
        <w:rPr>
          <w:rFonts w:ascii="Helvetica" w:hAnsi="Helvetica" w:cs="Arial"/>
          <w:sz w:val="22"/>
          <w:szCs w:val="22"/>
          <w:lang w:val="en-US"/>
        </w:rPr>
        <w:tab/>
      </w:r>
      <w:r w:rsidR="00D529FF" w:rsidRPr="00B05CF8">
        <w:rPr>
          <w:rFonts w:ascii="Helvetica" w:hAnsi="Helvetica" w:cs="Arial"/>
          <w:sz w:val="22"/>
          <w:szCs w:val="22"/>
          <w:lang w:val="en-US"/>
        </w:rPr>
        <w:tab/>
      </w:r>
      <w:r w:rsidR="00D529FF" w:rsidRPr="00B05CF8">
        <w:rPr>
          <w:rFonts w:ascii="Helvetica" w:hAnsi="Helvetica" w:cs="Arial"/>
          <w:sz w:val="22"/>
          <w:szCs w:val="22"/>
          <w:lang w:val="en-US"/>
        </w:rPr>
        <w:tab/>
      </w:r>
      <w:r w:rsidR="00D529FF" w:rsidRPr="00B05CF8">
        <w:rPr>
          <w:rFonts w:ascii="Helvetica" w:hAnsi="Helvetica" w:cs="Arial"/>
          <w:sz w:val="22"/>
          <w:szCs w:val="22"/>
          <w:lang w:val="en-US"/>
        </w:rPr>
        <w:tab/>
      </w:r>
      <w:r w:rsidRPr="00B05CF8">
        <w:rPr>
          <w:rFonts w:ascii="Helvetica" w:hAnsi="Helvetica" w:cs="Arial"/>
          <w:sz w:val="22"/>
          <w:szCs w:val="22"/>
          <w:lang w:val="en-US"/>
        </w:rPr>
        <w:t>Receiving Party</w:t>
      </w:r>
      <w:r w:rsidR="00D529FF" w:rsidRPr="00B05CF8">
        <w:rPr>
          <w:rFonts w:ascii="Helvetica" w:hAnsi="Helvetica" w:cs="Arial"/>
          <w:sz w:val="22"/>
          <w:szCs w:val="22"/>
          <w:lang w:val="en-US"/>
        </w:rPr>
        <w:t>:</w:t>
      </w:r>
    </w:p>
    <w:p w14:paraId="49320334" w14:textId="77777777" w:rsidR="00D529FF" w:rsidRPr="00B05CF8" w:rsidRDefault="00D529FF" w:rsidP="00D529FF">
      <w:pPr>
        <w:spacing w:before="120"/>
        <w:rPr>
          <w:rFonts w:ascii="Helvetica" w:hAnsi="Helvetica" w:cs="Arial"/>
          <w:sz w:val="22"/>
          <w:szCs w:val="22"/>
          <w:lang w:val="en-US"/>
        </w:rPr>
      </w:pPr>
    </w:p>
    <w:p w14:paraId="1EB1BE21" w14:textId="3FF69149" w:rsidR="00D529FF" w:rsidRPr="00B05CF8" w:rsidRDefault="00D529FF" w:rsidP="00D529FF">
      <w:pPr>
        <w:spacing w:before="120"/>
        <w:rPr>
          <w:rFonts w:ascii="Helvetica" w:hAnsi="Helvetica" w:cs="Arial"/>
          <w:sz w:val="22"/>
          <w:szCs w:val="22"/>
        </w:rPr>
      </w:pPr>
      <w:r w:rsidRPr="00B05CF8">
        <w:rPr>
          <w:rFonts w:ascii="Helvetica" w:hAnsi="Helvetica" w:cs="Arial"/>
          <w:sz w:val="22"/>
          <w:szCs w:val="22"/>
        </w:rPr>
        <w:t>________________________</w:t>
      </w:r>
      <w:r w:rsidRPr="00B05CF8">
        <w:rPr>
          <w:rFonts w:ascii="Helvetica" w:hAnsi="Helvetica" w:cs="Arial"/>
          <w:sz w:val="22"/>
          <w:szCs w:val="22"/>
        </w:rPr>
        <w:tab/>
      </w:r>
      <w:r w:rsidRPr="00B05CF8">
        <w:rPr>
          <w:rFonts w:ascii="Helvetica" w:hAnsi="Helvetica" w:cs="Arial"/>
          <w:sz w:val="22"/>
          <w:szCs w:val="22"/>
        </w:rPr>
        <w:tab/>
        <w:t>_______________________</w:t>
      </w:r>
    </w:p>
    <w:p w14:paraId="23D7C278" w14:textId="0ED72548" w:rsidR="00D529FF" w:rsidRPr="00B05CF8" w:rsidRDefault="00D529FF" w:rsidP="00D529FF">
      <w:pPr>
        <w:spacing w:before="120"/>
        <w:rPr>
          <w:rFonts w:ascii="Helvetica" w:hAnsi="Helvetica" w:cs="Arial"/>
          <w:sz w:val="22"/>
          <w:szCs w:val="22"/>
        </w:rPr>
      </w:pPr>
      <w:r w:rsidRPr="00B05CF8">
        <w:rPr>
          <w:rFonts w:ascii="Helvetica" w:hAnsi="Helvetica" w:cs="Arial"/>
          <w:sz w:val="22"/>
          <w:szCs w:val="22"/>
        </w:rPr>
        <w:t>[</w:t>
      </w:r>
      <w:proofErr w:type="spellStart"/>
      <w:r w:rsidR="00B659E9" w:rsidRPr="00B05CF8">
        <w:rPr>
          <w:rFonts w:ascii="Helvetica" w:hAnsi="Helvetica" w:cs="Arial"/>
          <w:sz w:val="22"/>
          <w:szCs w:val="22"/>
          <w:highlight w:val="lightGray"/>
        </w:rPr>
        <w:t>Name</w:t>
      </w:r>
      <w:proofErr w:type="spellEnd"/>
      <w:r w:rsidRPr="00B05CF8">
        <w:rPr>
          <w:rFonts w:ascii="Helvetica" w:hAnsi="Helvetica" w:cs="Arial"/>
          <w:sz w:val="22"/>
          <w:szCs w:val="22"/>
        </w:rPr>
        <w:t>]</w:t>
      </w:r>
      <w:r w:rsidRPr="00B05CF8">
        <w:rPr>
          <w:rFonts w:ascii="Helvetica" w:hAnsi="Helvetica" w:cs="Arial"/>
          <w:sz w:val="22"/>
          <w:szCs w:val="22"/>
        </w:rPr>
        <w:tab/>
      </w:r>
      <w:r w:rsidRPr="00B05CF8">
        <w:rPr>
          <w:rFonts w:ascii="Helvetica" w:hAnsi="Helvetica" w:cs="Arial"/>
          <w:sz w:val="22"/>
          <w:szCs w:val="22"/>
        </w:rPr>
        <w:tab/>
      </w:r>
      <w:r w:rsidRPr="00B05CF8">
        <w:rPr>
          <w:rFonts w:ascii="Helvetica" w:hAnsi="Helvetica" w:cs="Arial"/>
          <w:sz w:val="22"/>
          <w:szCs w:val="22"/>
        </w:rPr>
        <w:tab/>
      </w:r>
      <w:r w:rsidRPr="00B05CF8">
        <w:rPr>
          <w:rFonts w:ascii="Helvetica" w:hAnsi="Helvetica" w:cs="Arial"/>
          <w:sz w:val="22"/>
          <w:szCs w:val="22"/>
        </w:rPr>
        <w:tab/>
      </w:r>
      <w:r w:rsidRPr="00B05CF8">
        <w:rPr>
          <w:rFonts w:ascii="Helvetica" w:hAnsi="Helvetica" w:cs="Arial"/>
          <w:sz w:val="22"/>
          <w:szCs w:val="22"/>
        </w:rPr>
        <w:tab/>
      </w:r>
      <w:r w:rsidRPr="00B05CF8">
        <w:rPr>
          <w:rFonts w:ascii="Helvetica" w:hAnsi="Helvetica" w:cs="Arial"/>
          <w:sz w:val="22"/>
          <w:szCs w:val="22"/>
        </w:rPr>
        <w:tab/>
      </w:r>
      <w:r w:rsidR="00B659E9" w:rsidRPr="00B05CF8">
        <w:rPr>
          <w:rFonts w:ascii="Helvetica" w:hAnsi="Helvetica" w:cs="Arial"/>
          <w:sz w:val="22"/>
          <w:szCs w:val="22"/>
        </w:rPr>
        <w:t>[</w:t>
      </w:r>
      <w:proofErr w:type="spellStart"/>
      <w:r w:rsidR="00B659E9" w:rsidRPr="00B05CF8">
        <w:rPr>
          <w:rFonts w:ascii="Helvetica" w:hAnsi="Helvetica" w:cs="Arial"/>
          <w:sz w:val="22"/>
          <w:szCs w:val="22"/>
          <w:highlight w:val="lightGray"/>
        </w:rPr>
        <w:t>Name</w:t>
      </w:r>
      <w:proofErr w:type="spellEnd"/>
      <w:r w:rsidR="00B659E9" w:rsidRPr="00B05CF8">
        <w:rPr>
          <w:rFonts w:ascii="Helvetica" w:hAnsi="Helvetica" w:cs="Arial"/>
          <w:sz w:val="22"/>
          <w:szCs w:val="22"/>
        </w:rPr>
        <w:t>]</w:t>
      </w:r>
    </w:p>
    <w:p w14:paraId="274C3E33" w14:textId="713084B1" w:rsidR="00D529FF" w:rsidRPr="00B05CF8" w:rsidRDefault="00D529FF" w:rsidP="00D529FF">
      <w:pPr>
        <w:spacing w:before="120"/>
        <w:rPr>
          <w:rFonts w:ascii="Helvetica" w:hAnsi="Helvetica" w:cs="Helvetica"/>
          <w:sz w:val="22"/>
          <w:szCs w:val="22"/>
        </w:rPr>
      </w:pPr>
      <w:r w:rsidRPr="00B05CF8">
        <w:rPr>
          <w:rFonts w:ascii="Helvetica" w:hAnsi="Helvetica" w:cs="Arial"/>
          <w:sz w:val="22"/>
          <w:szCs w:val="22"/>
        </w:rPr>
        <w:t>[</w:t>
      </w:r>
      <w:proofErr w:type="spellStart"/>
      <w:r w:rsidR="00B659E9" w:rsidRPr="00B05CF8">
        <w:rPr>
          <w:rFonts w:ascii="Helvetica" w:hAnsi="Helvetica" w:cs="Arial"/>
          <w:sz w:val="22"/>
          <w:szCs w:val="22"/>
          <w:highlight w:val="lightGray"/>
        </w:rPr>
        <w:t>Title</w:t>
      </w:r>
      <w:proofErr w:type="spellEnd"/>
      <w:r w:rsidRPr="00B05CF8">
        <w:rPr>
          <w:rFonts w:ascii="Helvetica" w:hAnsi="Helvetica" w:cs="Arial"/>
          <w:sz w:val="22"/>
          <w:szCs w:val="22"/>
        </w:rPr>
        <w:t>]</w:t>
      </w:r>
      <w:r w:rsidRPr="00B05CF8">
        <w:rPr>
          <w:rFonts w:ascii="Helvetica" w:hAnsi="Helvetica" w:cs="Arial"/>
          <w:sz w:val="22"/>
          <w:szCs w:val="22"/>
        </w:rPr>
        <w:tab/>
      </w:r>
      <w:r w:rsidRPr="00B05CF8">
        <w:rPr>
          <w:rFonts w:ascii="Helvetica" w:hAnsi="Helvetica" w:cs="Arial"/>
          <w:sz w:val="22"/>
          <w:szCs w:val="22"/>
        </w:rPr>
        <w:tab/>
      </w:r>
      <w:r w:rsidRPr="00B05CF8">
        <w:rPr>
          <w:rFonts w:ascii="Helvetica" w:hAnsi="Helvetica" w:cs="Arial"/>
          <w:sz w:val="22"/>
          <w:szCs w:val="22"/>
        </w:rPr>
        <w:tab/>
      </w:r>
      <w:r w:rsidRPr="00B05CF8">
        <w:rPr>
          <w:rFonts w:ascii="Helvetica" w:hAnsi="Helvetica" w:cs="Arial"/>
          <w:sz w:val="22"/>
          <w:szCs w:val="22"/>
        </w:rPr>
        <w:tab/>
      </w:r>
      <w:r w:rsidRPr="00B05CF8">
        <w:rPr>
          <w:rFonts w:ascii="Helvetica" w:hAnsi="Helvetica" w:cs="Arial"/>
          <w:sz w:val="22"/>
          <w:szCs w:val="22"/>
        </w:rPr>
        <w:tab/>
      </w:r>
      <w:r w:rsidR="00B659E9" w:rsidRPr="00B05CF8">
        <w:rPr>
          <w:rFonts w:ascii="Helvetica" w:hAnsi="Helvetica" w:cs="Arial"/>
          <w:sz w:val="22"/>
          <w:szCs w:val="22"/>
        </w:rPr>
        <w:tab/>
        <w:t>[</w:t>
      </w:r>
      <w:proofErr w:type="spellStart"/>
      <w:r w:rsidR="00B659E9" w:rsidRPr="00B05CF8">
        <w:rPr>
          <w:rFonts w:ascii="Helvetica" w:hAnsi="Helvetica" w:cs="Arial"/>
          <w:sz w:val="22"/>
          <w:szCs w:val="22"/>
          <w:highlight w:val="lightGray"/>
        </w:rPr>
        <w:t>Title</w:t>
      </w:r>
      <w:proofErr w:type="spellEnd"/>
      <w:r w:rsidR="00B659E9" w:rsidRPr="00B05CF8">
        <w:rPr>
          <w:rFonts w:ascii="Helvetica" w:hAnsi="Helvetica" w:cs="Arial"/>
          <w:sz w:val="22"/>
          <w:szCs w:val="22"/>
        </w:rPr>
        <w:t>]</w:t>
      </w:r>
    </w:p>
    <w:sectPr w:rsidR="00D529FF" w:rsidRPr="00B05CF8" w:rsidSect="00982F7C">
      <w:headerReference w:type="even" r:id="rId8"/>
      <w:headerReference w:type="default" r:id="rId9"/>
      <w:footerReference w:type="default" r:id="rId10"/>
      <w:headerReference w:type="first" r:id="rId11"/>
      <w:pgSz w:w="11906" w:h="16838"/>
      <w:pgMar w:top="720" w:right="720" w:bottom="720" w:left="720" w:header="624" w:footer="3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F3D2E" w14:textId="77777777" w:rsidR="00823A19" w:rsidRDefault="00823A19" w:rsidP="00F61110">
      <w:r>
        <w:separator/>
      </w:r>
    </w:p>
  </w:endnote>
  <w:endnote w:type="continuationSeparator" w:id="0">
    <w:p w14:paraId="6BB06481" w14:textId="77777777" w:rsidR="00823A19" w:rsidRDefault="00823A19" w:rsidP="00F6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rnamo">
    <w:altName w:val="Calibri"/>
    <w:panose1 w:val="02010503040101010204"/>
    <w:charset w:val="00"/>
    <w:family w:val="modern"/>
    <w:notTrueType/>
    <w:pitch w:val="variable"/>
    <w:sig w:usb0="00000003" w:usb1="00000006" w:usb2="00000000" w:usb3="00000000" w:csb0="0000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20F7" w14:textId="4951B733" w:rsidR="006F21E2" w:rsidRPr="006F21E2" w:rsidRDefault="00B659E9" w:rsidP="00C103A6">
    <w:pPr>
      <w:rPr>
        <w:rFonts w:ascii="Ornamo" w:hAnsi="Ornamo" w:cs="Segoe UI"/>
        <w:color w:val="000000" w:themeColor="text1"/>
        <w:sz w:val="15"/>
        <w:szCs w:val="15"/>
        <w:lang w:val="en-US"/>
      </w:rPr>
    </w:pPr>
    <w:r>
      <w:rPr>
        <w:rFonts w:ascii="Ornamo" w:hAnsi="Ornamo" w:cs="Segoe UI"/>
        <w:color w:val="000000" w:themeColor="text1"/>
        <w:sz w:val="15"/>
        <w:szCs w:val="15"/>
        <w:lang w:val="en-US"/>
      </w:rPr>
      <w:t>Non-Disclosure Agreement</w:t>
    </w:r>
    <w:r w:rsidR="00091380">
      <w:rPr>
        <w:rFonts w:ascii="Ornamo" w:hAnsi="Ornamo" w:cs="Segoe UI"/>
        <w:color w:val="000000" w:themeColor="text1"/>
        <w:sz w:val="15"/>
        <w:szCs w:val="15"/>
        <w:lang w:val="en-US"/>
      </w:rPr>
      <w:tab/>
    </w:r>
    <w:r w:rsidR="00091380">
      <w:rPr>
        <w:rFonts w:ascii="Ornamo" w:hAnsi="Ornamo" w:cs="Segoe UI"/>
        <w:color w:val="000000" w:themeColor="text1"/>
        <w:sz w:val="15"/>
        <w:szCs w:val="15"/>
        <w:lang w:val="en-US"/>
      </w:rPr>
      <w:tab/>
    </w:r>
    <w:r w:rsidR="00091380">
      <w:rPr>
        <w:rFonts w:ascii="Ornamo" w:hAnsi="Ornamo" w:cs="Segoe UI"/>
        <w:color w:val="000000" w:themeColor="text1"/>
        <w:sz w:val="15"/>
        <w:szCs w:val="15"/>
        <w:lang w:val="en-US"/>
      </w:rPr>
      <w:tab/>
    </w:r>
    <w:r w:rsidR="00091380">
      <w:rPr>
        <w:rFonts w:ascii="Ornamo" w:hAnsi="Ornamo" w:cs="Segoe UI"/>
        <w:color w:val="000000" w:themeColor="text1"/>
        <w:sz w:val="15"/>
        <w:szCs w:val="15"/>
        <w:lang w:val="en-US"/>
      </w:rPr>
      <w:tab/>
    </w:r>
    <w:r w:rsidR="00091380">
      <w:rPr>
        <w:rFonts w:ascii="Ornamo" w:hAnsi="Ornamo" w:cs="Segoe UI"/>
        <w:color w:val="000000" w:themeColor="text1"/>
        <w:sz w:val="15"/>
        <w:szCs w:val="15"/>
        <w:lang w:val="en-US"/>
      </w:rPr>
      <w:tab/>
    </w:r>
    <w:r w:rsidR="00091380">
      <w:rPr>
        <w:rFonts w:ascii="Ornamo" w:hAnsi="Ornamo" w:cs="Segoe UI"/>
        <w:color w:val="000000" w:themeColor="text1"/>
        <w:sz w:val="15"/>
        <w:szCs w:val="15"/>
        <w:lang w:val="en-US"/>
      </w:rPr>
      <w:tab/>
    </w:r>
    <w:r w:rsidR="00091380">
      <w:rPr>
        <w:rFonts w:ascii="Ornamo" w:hAnsi="Ornamo" w:cs="Segoe UI"/>
        <w:color w:val="000000" w:themeColor="text1"/>
        <w:sz w:val="15"/>
        <w:szCs w:val="15"/>
        <w:lang w:val="en-US"/>
      </w:rPr>
      <w:tab/>
    </w:r>
    <w:r w:rsidR="00091380">
      <w:rPr>
        <w:rFonts w:ascii="Ornamo" w:hAnsi="Ornamo" w:cs="Segoe UI"/>
        <w:color w:val="000000" w:themeColor="text1"/>
        <w:sz w:val="15"/>
        <w:szCs w:val="15"/>
        <w:lang w:val="en-US"/>
      </w:rPr>
      <w:tab/>
    </w:r>
    <w:r w:rsidR="00091380">
      <w:rPr>
        <w:rFonts w:ascii="Ornamo" w:hAnsi="Ornamo" w:cs="Segoe UI"/>
        <w:color w:val="000000" w:themeColor="text1"/>
        <w:sz w:val="15"/>
        <w:szCs w:val="15"/>
        <w:lang w:val="en-US"/>
      </w:rPr>
      <w:tab/>
      <w:t xml:space="preserve">                        </w:t>
    </w:r>
    <w:r w:rsidR="00693465">
      <w:rPr>
        <w:rFonts w:ascii="Ornamo" w:hAnsi="Ornamo" w:cs="Segoe UI"/>
        <w:color w:val="000000" w:themeColor="text1"/>
        <w:sz w:val="15"/>
        <w:szCs w:val="15"/>
        <w:lang w:val="en-US"/>
      </w:rPr>
      <w:t xml:space="preserve"> </w:t>
    </w:r>
    <w:r>
      <w:rPr>
        <w:rFonts w:ascii="Ornamo" w:hAnsi="Ornamo" w:cs="Segoe UI"/>
        <w:color w:val="000000" w:themeColor="text1"/>
        <w:sz w:val="15"/>
        <w:szCs w:val="15"/>
        <w:lang w:val="en-US"/>
      </w:rPr>
      <w:t>CONFIDENTIAL</w:t>
    </w:r>
  </w:p>
  <w:p w14:paraId="294FB536" w14:textId="77777777" w:rsidR="00C103A6" w:rsidRPr="006F21E2" w:rsidRDefault="00C103A6" w:rsidP="00C103A6">
    <w:pPr>
      <w:rPr>
        <w:rFonts w:ascii="Ornamo" w:hAnsi="Ornamo" w:cs="Segoe UI"/>
        <w:color w:val="000000" w:themeColor="text1"/>
        <w:sz w:val="15"/>
        <w:szCs w:val="15"/>
        <w:lang w:val="en-US"/>
      </w:rPr>
    </w:pPr>
  </w:p>
  <w:p w14:paraId="14497CA1" w14:textId="77777777" w:rsidR="00C103A6" w:rsidRPr="00D6266E" w:rsidRDefault="00C103A6">
    <w:pPr>
      <w:pStyle w:val="Alatunnist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F9EE0" w14:textId="77777777" w:rsidR="00823A19" w:rsidRDefault="00823A19" w:rsidP="00F61110">
      <w:r>
        <w:separator/>
      </w:r>
    </w:p>
  </w:footnote>
  <w:footnote w:type="continuationSeparator" w:id="0">
    <w:p w14:paraId="0C742D48" w14:textId="77777777" w:rsidR="00823A19" w:rsidRDefault="00823A19" w:rsidP="00F61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268316383"/>
      <w:docPartObj>
        <w:docPartGallery w:val="Page Numbers (Top of Page)"/>
        <w:docPartUnique/>
      </w:docPartObj>
    </w:sdtPr>
    <w:sdtEndPr>
      <w:rPr>
        <w:rStyle w:val="Sivunumero"/>
      </w:rPr>
    </w:sdtEndPr>
    <w:sdtContent>
      <w:p w14:paraId="79C87D41" w14:textId="77777777" w:rsidR="00784E1E" w:rsidRDefault="00784E1E" w:rsidP="00E318D6">
        <w:pPr>
          <w:pStyle w:val="Yl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separate"/>
        </w:r>
        <w:r w:rsidR="00090A75">
          <w:rPr>
            <w:rStyle w:val="Sivunumero"/>
            <w:noProof/>
          </w:rPr>
          <w:t>2</w:t>
        </w:r>
        <w:r>
          <w:rPr>
            <w:rStyle w:val="Sivunumero"/>
          </w:rPr>
          <w:fldChar w:fldCharType="end"/>
        </w:r>
      </w:p>
    </w:sdtContent>
  </w:sdt>
  <w:tbl>
    <w:tblPr>
      <w:tblStyle w:val="Yksinkertainentaulukko3"/>
      <w:tblW w:w="0" w:type="auto"/>
      <w:shd w:val="clear" w:color="auto" w:fill="FFFFFF" w:themeFill="background1"/>
      <w:tblLayout w:type="fixed"/>
      <w:tblLook w:val="0400" w:firstRow="0" w:lastRow="0" w:firstColumn="0" w:lastColumn="0" w:noHBand="0" w:noVBand="1"/>
    </w:tblPr>
    <w:tblGrid>
      <w:gridCol w:w="2614"/>
    </w:tblGrid>
    <w:tr w:rsidR="00C103A6" w:rsidRPr="003A7B90" w14:paraId="37C59689" w14:textId="77777777" w:rsidTr="008B0484">
      <w:trPr>
        <w:cnfStyle w:val="000000100000" w:firstRow="0" w:lastRow="0" w:firstColumn="0" w:lastColumn="0" w:oddVBand="0" w:evenVBand="0" w:oddHBand="1" w:evenHBand="0" w:firstRowFirstColumn="0" w:firstRowLastColumn="0" w:lastRowFirstColumn="0" w:lastRowLastColumn="0"/>
      </w:trPr>
      <w:tc>
        <w:tcPr>
          <w:tcW w:w="2614" w:type="dxa"/>
          <w:shd w:val="clear" w:color="auto" w:fill="FFFFFF" w:themeFill="background1"/>
        </w:tcPr>
        <w:p w14:paraId="1B7A240C" w14:textId="77777777" w:rsidR="00C103A6" w:rsidRPr="003A7B90" w:rsidRDefault="00C103A6" w:rsidP="00C103A6">
          <w:pPr>
            <w:ind w:left="-113"/>
            <w:rPr>
              <w:rFonts w:ascii="Ornamo" w:hAnsi="Ornamo" w:cs="Arial"/>
              <w:color w:val="202122"/>
              <w:sz w:val="22"/>
              <w:szCs w:val="22"/>
              <w:shd w:val="clear" w:color="auto" w:fill="FFFFFF"/>
            </w:rPr>
          </w:pPr>
          <w:r>
            <w:rPr>
              <w:rFonts w:ascii="Ornamo" w:hAnsi="Ornamo" w:cs="Arial"/>
              <w:noProof/>
              <w:color w:val="202122"/>
              <w:sz w:val="22"/>
              <w:szCs w:val="22"/>
              <w:shd w:val="clear" w:color="auto" w:fill="FFFFFF"/>
            </w:rPr>
            <w:drawing>
              <wp:inline distT="0" distB="0" distL="0" distR="0" wp14:anchorId="02E08DD6" wp14:editId="7BADFF57">
                <wp:extent cx="1522730" cy="453390"/>
                <wp:effectExtent l="0" t="0" r="1270" b="381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522730" cy="453390"/>
                        </a:xfrm>
                        <a:prstGeom prst="rect">
                          <a:avLst/>
                        </a:prstGeom>
                      </pic:spPr>
                    </pic:pic>
                  </a:graphicData>
                </a:graphic>
              </wp:inline>
            </w:drawing>
          </w:r>
        </w:p>
      </w:tc>
    </w:tr>
  </w:tbl>
  <w:p w14:paraId="322CC5C2" w14:textId="77777777" w:rsidR="00784E1E" w:rsidRDefault="00784E1E" w:rsidP="00784E1E">
    <w:pPr>
      <w:pStyle w:val="Yltunniste"/>
      <w:ind w:right="360"/>
    </w:pPr>
  </w:p>
  <w:p w14:paraId="7AAB81F5" w14:textId="77777777" w:rsidR="00831924" w:rsidRDefault="00831924" w:rsidP="00784E1E">
    <w:pPr>
      <w:pStyle w:val="Yltunniste"/>
      <w:ind w:right="360"/>
    </w:pPr>
  </w:p>
  <w:p w14:paraId="20A59615" w14:textId="77777777" w:rsidR="00831924" w:rsidRDefault="00831924" w:rsidP="00784E1E">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Fonts w:ascii="Ornamo" w:hAnsi="Ornamo"/>
        <w:sz w:val="22"/>
        <w:szCs w:val="22"/>
      </w:rPr>
      <w:id w:val="16743782"/>
      <w:docPartObj>
        <w:docPartGallery w:val="Page Numbers (Top of Page)"/>
        <w:docPartUnique/>
      </w:docPartObj>
    </w:sdtPr>
    <w:sdtEndPr>
      <w:rPr>
        <w:rStyle w:val="Sivunumero"/>
      </w:rPr>
    </w:sdtEndPr>
    <w:sdtContent>
      <w:p w14:paraId="17AC62C2" w14:textId="77777777" w:rsidR="00E318D6" w:rsidRPr="00E318D6" w:rsidRDefault="00E318D6" w:rsidP="008B0484">
        <w:pPr>
          <w:pStyle w:val="Yltunniste"/>
          <w:framePr w:wrap="none" w:vAnchor="text" w:hAnchor="margin" w:xAlign="right" w:y="1"/>
          <w:rPr>
            <w:rStyle w:val="Sivunumero"/>
            <w:rFonts w:ascii="Ornamo" w:hAnsi="Ornamo"/>
            <w:sz w:val="22"/>
            <w:szCs w:val="22"/>
          </w:rPr>
        </w:pPr>
        <w:r w:rsidRPr="00E318D6">
          <w:rPr>
            <w:rStyle w:val="Sivunumero"/>
            <w:rFonts w:ascii="Ornamo" w:hAnsi="Ornamo"/>
            <w:sz w:val="22"/>
            <w:szCs w:val="22"/>
          </w:rPr>
          <w:fldChar w:fldCharType="begin"/>
        </w:r>
        <w:r w:rsidRPr="00E318D6">
          <w:rPr>
            <w:rStyle w:val="Sivunumero"/>
            <w:rFonts w:ascii="Ornamo" w:hAnsi="Ornamo"/>
            <w:sz w:val="22"/>
            <w:szCs w:val="22"/>
          </w:rPr>
          <w:instrText xml:space="preserve"> PAGE </w:instrText>
        </w:r>
        <w:r w:rsidRPr="00E318D6">
          <w:rPr>
            <w:rStyle w:val="Sivunumero"/>
            <w:rFonts w:ascii="Ornamo" w:hAnsi="Ornamo"/>
            <w:sz w:val="22"/>
            <w:szCs w:val="22"/>
          </w:rPr>
          <w:fldChar w:fldCharType="separate"/>
        </w:r>
        <w:r w:rsidRPr="00E318D6">
          <w:rPr>
            <w:rStyle w:val="Sivunumero"/>
            <w:rFonts w:ascii="Ornamo" w:hAnsi="Ornamo"/>
            <w:noProof/>
            <w:sz w:val="22"/>
            <w:szCs w:val="22"/>
          </w:rPr>
          <w:t>1</w:t>
        </w:r>
        <w:r w:rsidRPr="00E318D6">
          <w:rPr>
            <w:rStyle w:val="Sivunumero"/>
            <w:rFonts w:ascii="Ornamo" w:hAnsi="Ornamo"/>
            <w:sz w:val="22"/>
            <w:szCs w:val="22"/>
          </w:rPr>
          <w:fldChar w:fldCharType="end"/>
        </w:r>
      </w:p>
    </w:sdtContent>
  </w:sdt>
  <w:tbl>
    <w:tblPr>
      <w:tblStyle w:val="Yksinkertainentaulukko3"/>
      <w:tblW w:w="0" w:type="auto"/>
      <w:shd w:val="clear" w:color="auto" w:fill="FFFFFF" w:themeFill="background1"/>
      <w:tblLayout w:type="fixed"/>
      <w:tblLook w:val="0400" w:firstRow="0" w:lastRow="0" w:firstColumn="0" w:lastColumn="0" w:noHBand="0" w:noVBand="1"/>
    </w:tblPr>
    <w:tblGrid>
      <w:gridCol w:w="2614"/>
    </w:tblGrid>
    <w:tr w:rsidR="00090A75" w:rsidRPr="003A7B90" w14:paraId="24F8A932" w14:textId="77777777" w:rsidTr="008B0484">
      <w:trPr>
        <w:cnfStyle w:val="000000100000" w:firstRow="0" w:lastRow="0" w:firstColumn="0" w:lastColumn="0" w:oddVBand="0" w:evenVBand="0" w:oddHBand="1" w:evenHBand="0" w:firstRowFirstColumn="0" w:firstRowLastColumn="0" w:lastRowFirstColumn="0" w:lastRowLastColumn="0"/>
      </w:trPr>
      <w:tc>
        <w:tcPr>
          <w:tcW w:w="2614" w:type="dxa"/>
          <w:shd w:val="clear" w:color="auto" w:fill="FFFFFF" w:themeFill="background1"/>
        </w:tcPr>
        <w:p w14:paraId="4B555DB4" w14:textId="77777777" w:rsidR="00090A75" w:rsidRPr="00E318D6" w:rsidRDefault="00090A75" w:rsidP="005E737E">
          <w:pPr>
            <w:ind w:left="-113" w:right="360"/>
            <w:rPr>
              <w:rFonts w:ascii="Ornamo" w:hAnsi="Ornamo" w:cs="Arial"/>
              <w:color w:val="202122"/>
              <w:sz w:val="22"/>
              <w:szCs w:val="22"/>
              <w:shd w:val="clear" w:color="auto" w:fill="FFFFFF"/>
            </w:rPr>
          </w:pPr>
          <w:r>
            <w:rPr>
              <w:rFonts w:ascii="Ornamo" w:hAnsi="Ornamo" w:cs="Arial"/>
              <w:noProof/>
              <w:color w:val="202122"/>
              <w:sz w:val="22"/>
              <w:szCs w:val="22"/>
              <w:shd w:val="clear" w:color="auto" w:fill="FFFFFF"/>
            </w:rPr>
            <w:drawing>
              <wp:inline distT="0" distB="0" distL="0" distR="0" wp14:anchorId="5D299A14" wp14:editId="2981DA90">
                <wp:extent cx="1522730" cy="453390"/>
                <wp:effectExtent l="0" t="0" r="1270" b="381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522730" cy="453390"/>
                        </a:xfrm>
                        <a:prstGeom prst="rect">
                          <a:avLst/>
                        </a:prstGeom>
                      </pic:spPr>
                    </pic:pic>
                  </a:graphicData>
                </a:graphic>
              </wp:inline>
            </w:drawing>
          </w:r>
        </w:p>
      </w:tc>
    </w:tr>
  </w:tbl>
  <w:p w14:paraId="727F9EBB" w14:textId="77777777" w:rsidR="0033532D" w:rsidRDefault="0033532D" w:rsidP="008E22E0">
    <w:pPr>
      <w:pStyle w:val="Yltunniste"/>
      <w:rPr>
        <w:sz w:val="22"/>
        <w:szCs w:val="22"/>
      </w:rPr>
    </w:pPr>
  </w:p>
  <w:p w14:paraId="24F95549" w14:textId="77777777" w:rsidR="00090A75" w:rsidRDefault="00090A75" w:rsidP="008E22E0">
    <w:pPr>
      <w:pStyle w:val="Yltunniste"/>
      <w:rPr>
        <w:sz w:val="22"/>
        <w:szCs w:val="22"/>
      </w:rPr>
    </w:pPr>
  </w:p>
  <w:p w14:paraId="0C4993FC" w14:textId="77777777" w:rsidR="00F20033" w:rsidRPr="003A7B90" w:rsidRDefault="00F20033" w:rsidP="008E22E0">
    <w:pPr>
      <w:pStyle w:val="Yltunniste"/>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A2F4" w14:textId="77777777" w:rsidR="00090A75" w:rsidRDefault="00090A75" w:rsidP="00090A75">
    <w:pPr>
      <w:pStyle w:val="Yltunniste"/>
    </w:pPr>
  </w:p>
  <w:p w14:paraId="3E114A2D" w14:textId="77777777" w:rsidR="005E737E" w:rsidRDefault="005E737E" w:rsidP="00090A75">
    <w:pPr>
      <w:pStyle w:val="Yltunniste"/>
    </w:pPr>
  </w:p>
  <w:p w14:paraId="38576A87" w14:textId="77777777" w:rsidR="005E737E" w:rsidRDefault="005E737E" w:rsidP="00090A75">
    <w:pPr>
      <w:pStyle w:val="Yltunniste"/>
    </w:pPr>
  </w:p>
  <w:p w14:paraId="0C9E9024" w14:textId="77777777" w:rsidR="005E737E" w:rsidRDefault="005E737E" w:rsidP="00090A75">
    <w:pPr>
      <w:pStyle w:val="Yltunniste"/>
    </w:pPr>
  </w:p>
  <w:p w14:paraId="3A0C796A" w14:textId="129462D4" w:rsidR="005E737E" w:rsidRDefault="005E737E" w:rsidP="00090A75">
    <w:pPr>
      <w:pStyle w:val="Yltunniste"/>
    </w:pPr>
  </w:p>
  <w:p w14:paraId="0B9AA42A" w14:textId="5C2671AC" w:rsidR="005E737E" w:rsidRPr="00090A75" w:rsidRDefault="00982F7C" w:rsidP="00090A75">
    <w:pPr>
      <w:pStyle w:val="Yltunniste"/>
    </w:pPr>
    <w:r>
      <w:rPr>
        <w:noProof/>
      </w:rPr>
      <w:drawing>
        <wp:inline distT="0" distB="0" distL="0" distR="0" wp14:anchorId="49E3CA65" wp14:editId="17C5171E">
          <wp:extent cx="6638925" cy="4873016"/>
          <wp:effectExtent l="0" t="0" r="0" b="0"/>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pic:cNvPicPr/>
                </pic:nvPicPr>
                <pic:blipFill>
                  <a:blip r:embed="rId1">
                    <a:extLst>
                      <a:ext uri="{28A0092B-C50C-407E-A947-70E740481C1C}">
                        <a14:useLocalDpi xmlns:a14="http://schemas.microsoft.com/office/drawing/2010/main" val="0"/>
                      </a:ext>
                    </a:extLst>
                  </a:blip>
                  <a:stretch>
                    <a:fillRect/>
                  </a:stretch>
                </pic:blipFill>
                <pic:spPr>
                  <a:xfrm>
                    <a:off x="0" y="0"/>
                    <a:ext cx="6654060" cy="4884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A33"/>
    <w:multiLevelType w:val="hybridMultilevel"/>
    <w:tmpl w:val="D23A9984"/>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23D11B9"/>
    <w:multiLevelType w:val="hybridMultilevel"/>
    <w:tmpl w:val="4E2C6CC2"/>
    <w:lvl w:ilvl="0" w:tplc="040B000F">
      <w:start w:val="1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3DD5629"/>
    <w:multiLevelType w:val="multilevel"/>
    <w:tmpl w:val="35B01098"/>
    <w:lvl w:ilvl="0">
      <w:start w:val="2"/>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0A406833"/>
    <w:multiLevelType w:val="multilevel"/>
    <w:tmpl w:val="725A6C4A"/>
    <w:lvl w:ilvl="0">
      <w:start w:val="10"/>
      <w:numFmt w:val="decimal"/>
      <w:lvlText w:val="%1"/>
      <w:lvlJc w:val="left"/>
      <w:pPr>
        <w:ind w:left="460" w:hanging="460"/>
      </w:pPr>
      <w:rPr>
        <w:rFonts w:hint="default"/>
      </w:rPr>
    </w:lvl>
    <w:lvl w:ilvl="1">
      <w:start w:val="1"/>
      <w:numFmt w:val="decimal"/>
      <w:lvlText w:val="%1.%2"/>
      <w:lvlJc w:val="left"/>
      <w:pPr>
        <w:ind w:left="1255" w:hanging="46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160" w:hanging="1800"/>
      </w:pPr>
      <w:rPr>
        <w:rFonts w:hint="default"/>
      </w:rPr>
    </w:lvl>
  </w:abstractNum>
  <w:abstractNum w:abstractNumId="4" w15:restartNumberingAfterBreak="0">
    <w:nsid w:val="0A9056DC"/>
    <w:multiLevelType w:val="multilevel"/>
    <w:tmpl w:val="AE50D2A0"/>
    <w:lvl w:ilvl="0">
      <w:start w:val="1"/>
      <w:numFmt w:val="decimal"/>
      <w:lvlText w:val="%1."/>
      <w:lvlJc w:val="left"/>
      <w:pPr>
        <w:ind w:left="360" w:hanging="360"/>
      </w:pPr>
      <w:rPr>
        <w:b/>
        <w:bCs/>
      </w:rPr>
    </w:lvl>
    <w:lvl w:ilvl="1">
      <w:start w:val="1"/>
      <w:numFmt w:val="decimal"/>
      <w:lvlText w:val="%1.%2."/>
      <w:lvlJc w:val="left"/>
      <w:pPr>
        <w:ind w:left="1424" w:hanging="432"/>
      </w:pPr>
      <w:rPr>
        <w:rFonts w:ascii="Arial" w:hAnsi="Arial" w:cs="Aria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BE4B38"/>
    <w:multiLevelType w:val="hybridMultilevel"/>
    <w:tmpl w:val="73BC4CFA"/>
    <w:lvl w:ilvl="0" w:tplc="040B000F">
      <w:start w:val="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0E3E1CF5"/>
    <w:multiLevelType w:val="hybridMultilevel"/>
    <w:tmpl w:val="1458B1DE"/>
    <w:lvl w:ilvl="0" w:tplc="040B000F">
      <w:start w:val="1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37525A5"/>
    <w:multiLevelType w:val="hybridMultilevel"/>
    <w:tmpl w:val="C3B0DFD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79A30B5"/>
    <w:multiLevelType w:val="hybridMultilevel"/>
    <w:tmpl w:val="3852F8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7EE4114"/>
    <w:multiLevelType w:val="hybridMultilevel"/>
    <w:tmpl w:val="22FA3D5E"/>
    <w:lvl w:ilvl="0" w:tplc="040B000F">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2624D7F"/>
    <w:multiLevelType w:val="hybridMultilevel"/>
    <w:tmpl w:val="0CD82E64"/>
    <w:lvl w:ilvl="0" w:tplc="040B000F">
      <w:start w:val="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82A1CD5"/>
    <w:multiLevelType w:val="multilevel"/>
    <w:tmpl w:val="93EEB6C6"/>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283D63D1"/>
    <w:multiLevelType w:val="hybridMultilevel"/>
    <w:tmpl w:val="11485C6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9C11932"/>
    <w:multiLevelType w:val="hybridMultilevel"/>
    <w:tmpl w:val="8020E70E"/>
    <w:lvl w:ilvl="0" w:tplc="040B000F">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B3F4024"/>
    <w:multiLevelType w:val="hybridMultilevel"/>
    <w:tmpl w:val="B9F80CE0"/>
    <w:lvl w:ilvl="0" w:tplc="040B000F">
      <w:start w:val="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CC541FD"/>
    <w:multiLevelType w:val="hybridMultilevel"/>
    <w:tmpl w:val="E1787058"/>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F6328FF"/>
    <w:multiLevelType w:val="hybridMultilevel"/>
    <w:tmpl w:val="84EA9872"/>
    <w:lvl w:ilvl="0" w:tplc="040B000F">
      <w:start w:val="1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CF95F5B"/>
    <w:multiLevelType w:val="multilevel"/>
    <w:tmpl w:val="BC34BAB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251522"/>
    <w:multiLevelType w:val="hybridMultilevel"/>
    <w:tmpl w:val="A9A843C6"/>
    <w:lvl w:ilvl="0" w:tplc="040B000F">
      <w:start w:val="1"/>
      <w:numFmt w:val="decimal"/>
      <w:lvlText w:val="%1."/>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9" w15:restartNumberingAfterBreak="0">
    <w:nsid w:val="41DC4EAD"/>
    <w:multiLevelType w:val="hybridMultilevel"/>
    <w:tmpl w:val="28BAE146"/>
    <w:lvl w:ilvl="0" w:tplc="82D475A2">
      <w:start w:val="1"/>
      <w:numFmt w:val="lowerLetter"/>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4216043E"/>
    <w:multiLevelType w:val="multilevel"/>
    <w:tmpl w:val="D2D27B4E"/>
    <w:lvl w:ilvl="0">
      <w:start w:val="5"/>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30E3381"/>
    <w:multiLevelType w:val="hybridMultilevel"/>
    <w:tmpl w:val="94D40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F55A15"/>
    <w:multiLevelType w:val="multilevel"/>
    <w:tmpl w:val="C706A688"/>
    <w:lvl w:ilvl="0">
      <w:start w:val="4"/>
      <w:numFmt w:val="decimal"/>
      <w:lvlText w:val="%1"/>
      <w:lvlJc w:val="left"/>
      <w:pPr>
        <w:ind w:left="360" w:hanging="360"/>
      </w:pPr>
      <w:rPr>
        <w:rFonts w:hint="default"/>
      </w:rPr>
    </w:lvl>
    <w:lvl w:ilvl="1">
      <w:start w:val="1"/>
      <w:numFmt w:val="decimal"/>
      <w:lvlText w:val="%1.%2"/>
      <w:lvlJc w:val="left"/>
      <w:pPr>
        <w:ind w:left="1210" w:hanging="360"/>
      </w:pPr>
      <w:rPr>
        <w:rFonts w:ascii="Arial" w:hAnsi="Arial" w:cs="Arial" w:hint="default"/>
        <w:sz w:val="22"/>
        <w:szCs w:val="22"/>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23" w15:restartNumberingAfterBreak="0">
    <w:nsid w:val="4409516A"/>
    <w:multiLevelType w:val="hybridMultilevel"/>
    <w:tmpl w:val="9F400886"/>
    <w:lvl w:ilvl="0" w:tplc="040B000F">
      <w:start w:val="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44CB70FF"/>
    <w:multiLevelType w:val="hybridMultilevel"/>
    <w:tmpl w:val="2A5A0182"/>
    <w:lvl w:ilvl="0" w:tplc="040B000F">
      <w:start w:val="10"/>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47193B25"/>
    <w:multiLevelType w:val="multilevel"/>
    <w:tmpl w:val="80A4AF80"/>
    <w:lvl w:ilvl="0">
      <w:start w:val="1"/>
      <w:numFmt w:val="decimal"/>
      <w:lvlText w:val="%1"/>
      <w:lvlJc w:val="left"/>
      <w:pPr>
        <w:ind w:left="360" w:hanging="360"/>
      </w:pPr>
      <w:rPr>
        <w:rFonts w:hint="default"/>
        <w:b w:val="0"/>
      </w:rPr>
    </w:lvl>
    <w:lvl w:ilvl="1">
      <w:start w:val="1"/>
      <w:numFmt w:val="decimal"/>
      <w:lvlText w:val="%1.%2"/>
      <w:lvlJc w:val="left"/>
      <w:pPr>
        <w:ind w:left="1569" w:hanging="360"/>
      </w:pPr>
      <w:rPr>
        <w:rFonts w:hint="default"/>
        <w:b w:val="0"/>
      </w:rPr>
    </w:lvl>
    <w:lvl w:ilvl="2">
      <w:start w:val="1"/>
      <w:numFmt w:val="decimal"/>
      <w:lvlText w:val="%1.%2.%3"/>
      <w:lvlJc w:val="left"/>
      <w:pPr>
        <w:ind w:left="3138" w:hanging="720"/>
      </w:pPr>
      <w:rPr>
        <w:rFonts w:hint="default"/>
        <w:b w:val="0"/>
      </w:rPr>
    </w:lvl>
    <w:lvl w:ilvl="3">
      <w:start w:val="1"/>
      <w:numFmt w:val="decimal"/>
      <w:lvlText w:val="%1.%2.%3.%4"/>
      <w:lvlJc w:val="left"/>
      <w:pPr>
        <w:ind w:left="4347" w:hanging="720"/>
      </w:pPr>
      <w:rPr>
        <w:rFonts w:hint="default"/>
        <w:b w:val="0"/>
      </w:rPr>
    </w:lvl>
    <w:lvl w:ilvl="4">
      <w:start w:val="1"/>
      <w:numFmt w:val="decimal"/>
      <w:lvlText w:val="%1.%2.%3.%4.%5"/>
      <w:lvlJc w:val="left"/>
      <w:pPr>
        <w:ind w:left="5916" w:hanging="1080"/>
      </w:pPr>
      <w:rPr>
        <w:rFonts w:hint="default"/>
        <w:b w:val="0"/>
      </w:rPr>
    </w:lvl>
    <w:lvl w:ilvl="5">
      <w:start w:val="1"/>
      <w:numFmt w:val="decimal"/>
      <w:lvlText w:val="%1.%2.%3.%4.%5.%6"/>
      <w:lvlJc w:val="left"/>
      <w:pPr>
        <w:ind w:left="7125" w:hanging="1080"/>
      </w:pPr>
      <w:rPr>
        <w:rFonts w:hint="default"/>
        <w:b w:val="0"/>
      </w:rPr>
    </w:lvl>
    <w:lvl w:ilvl="6">
      <w:start w:val="1"/>
      <w:numFmt w:val="decimal"/>
      <w:lvlText w:val="%1.%2.%3.%4.%5.%6.%7"/>
      <w:lvlJc w:val="left"/>
      <w:pPr>
        <w:ind w:left="8694" w:hanging="1440"/>
      </w:pPr>
      <w:rPr>
        <w:rFonts w:hint="default"/>
        <w:b w:val="0"/>
      </w:rPr>
    </w:lvl>
    <w:lvl w:ilvl="7">
      <w:start w:val="1"/>
      <w:numFmt w:val="decimal"/>
      <w:lvlText w:val="%1.%2.%3.%4.%5.%6.%7.%8"/>
      <w:lvlJc w:val="left"/>
      <w:pPr>
        <w:ind w:left="9903" w:hanging="1440"/>
      </w:pPr>
      <w:rPr>
        <w:rFonts w:hint="default"/>
        <w:b w:val="0"/>
      </w:rPr>
    </w:lvl>
    <w:lvl w:ilvl="8">
      <w:start w:val="1"/>
      <w:numFmt w:val="decimal"/>
      <w:lvlText w:val="%1.%2.%3.%4.%5.%6.%7.%8.%9"/>
      <w:lvlJc w:val="left"/>
      <w:pPr>
        <w:ind w:left="11472" w:hanging="1800"/>
      </w:pPr>
      <w:rPr>
        <w:rFonts w:hint="default"/>
        <w:b w:val="0"/>
      </w:rPr>
    </w:lvl>
  </w:abstractNum>
  <w:abstractNum w:abstractNumId="26" w15:restartNumberingAfterBreak="0">
    <w:nsid w:val="4B6D4C02"/>
    <w:multiLevelType w:val="hybridMultilevel"/>
    <w:tmpl w:val="FD462F96"/>
    <w:lvl w:ilvl="0" w:tplc="FF1A273C">
      <w:start w:val="1"/>
      <w:numFmt w:val="decimal"/>
      <w:pStyle w:val="Otsikko1"/>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7" w15:restartNumberingAfterBreak="0">
    <w:nsid w:val="4EB651D4"/>
    <w:multiLevelType w:val="hybridMultilevel"/>
    <w:tmpl w:val="EF9CB81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50656E24"/>
    <w:multiLevelType w:val="multilevel"/>
    <w:tmpl w:val="603A11E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4B53B4"/>
    <w:multiLevelType w:val="hybridMultilevel"/>
    <w:tmpl w:val="7750DA94"/>
    <w:lvl w:ilvl="0" w:tplc="040B000F">
      <w:start w:val="1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597C2869"/>
    <w:multiLevelType w:val="hybridMultilevel"/>
    <w:tmpl w:val="C7BE3D82"/>
    <w:lvl w:ilvl="0" w:tplc="040B000F">
      <w:start w:val="1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5DA25608"/>
    <w:multiLevelType w:val="hybridMultilevel"/>
    <w:tmpl w:val="7C461082"/>
    <w:lvl w:ilvl="0" w:tplc="040B000F">
      <w:start w:val="10"/>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5E687D7A"/>
    <w:multiLevelType w:val="multilevel"/>
    <w:tmpl w:val="2D64B192"/>
    <w:lvl w:ilvl="0">
      <w:start w:val="1"/>
      <w:numFmt w:val="decimal"/>
      <w:lvlText w:val="%1"/>
      <w:lvlJc w:val="left"/>
      <w:pPr>
        <w:ind w:left="360" w:hanging="360"/>
      </w:pPr>
      <w:rPr>
        <w:rFonts w:hint="default"/>
        <w:b w:val="0"/>
      </w:rPr>
    </w:lvl>
    <w:lvl w:ilvl="1">
      <w:start w:val="1"/>
      <w:numFmt w:val="decimal"/>
      <w:lvlText w:val="%1.%2"/>
      <w:lvlJc w:val="left"/>
      <w:pPr>
        <w:ind w:left="1569" w:hanging="360"/>
      </w:pPr>
      <w:rPr>
        <w:rFonts w:hint="default"/>
        <w:b w:val="0"/>
      </w:rPr>
    </w:lvl>
    <w:lvl w:ilvl="2">
      <w:start w:val="1"/>
      <w:numFmt w:val="decimal"/>
      <w:lvlText w:val="%1.%2.%3"/>
      <w:lvlJc w:val="left"/>
      <w:pPr>
        <w:ind w:left="3138" w:hanging="720"/>
      </w:pPr>
      <w:rPr>
        <w:rFonts w:hint="default"/>
        <w:b w:val="0"/>
      </w:rPr>
    </w:lvl>
    <w:lvl w:ilvl="3">
      <w:start w:val="1"/>
      <w:numFmt w:val="decimal"/>
      <w:lvlText w:val="%1.%2.%3.%4"/>
      <w:lvlJc w:val="left"/>
      <w:pPr>
        <w:ind w:left="4347" w:hanging="720"/>
      </w:pPr>
      <w:rPr>
        <w:rFonts w:hint="default"/>
        <w:b w:val="0"/>
      </w:rPr>
    </w:lvl>
    <w:lvl w:ilvl="4">
      <w:start w:val="1"/>
      <w:numFmt w:val="decimal"/>
      <w:lvlText w:val="%1.%2.%3.%4.%5"/>
      <w:lvlJc w:val="left"/>
      <w:pPr>
        <w:ind w:left="5916" w:hanging="1080"/>
      </w:pPr>
      <w:rPr>
        <w:rFonts w:hint="default"/>
        <w:b w:val="0"/>
      </w:rPr>
    </w:lvl>
    <w:lvl w:ilvl="5">
      <w:start w:val="1"/>
      <w:numFmt w:val="decimal"/>
      <w:lvlText w:val="%1.%2.%3.%4.%5.%6"/>
      <w:lvlJc w:val="left"/>
      <w:pPr>
        <w:ind w:left="7125" w:hanging="1080"/>
      </w:pPr>
      <w:rPr>
        <w:rFonts w:hint="default"/>
        <w:b w:val="0"/>
      </w:rPr>
    </w:lvl>
    <w:lvl w:ilvl="6">
      <w:start w:val="1"/>
      <w:numFmt w:val="decimal"/>
      <w:lvlText w:val="%1.%2.%3.%4.%5.%6.%7"/>
      <w:lvlJc w:val="left"/>
      <w:pPr>
        <w:ind w:left="8694" w:hanging="1440"/>
      </w:pPr>
      <w:rPr>
        <w:rFonts w:hint="default"/>
        <w:b w:val="0"/>
      </w:rPr>
    </w:lvl>
    <w:lvl w:ilvl="7">
      <w:start w:val="1"/>
      <w:numFmt w:val="decimal"/>
      <w:lvlText w:val="%1.%2.%3.%4.%5.%6.%7.%8"/>
      <w:lvlJc w:val="left"/>
      <w:pPr>
        <w:ind w:left="9903" w:hanging="1440"/>
      </w:pPr>
      <w:rPr>
        <w:rFonts w:hint="default"/>
        <w:b w:val="0"/>
      </w:rPr>
    </w:lvl>
    <w:lvl w:ilvl="8">
      <w:start w:val="1"/>
      <w:numFmt w:val="decimal"/>
      <w:lvlText w:val="%1.%2.%3.%4.%5.%6.%7.%8.%9"/>
      <w:lvlJc w:val="left"/>
      <w:pPr>
        <w:ind w:left="11472" w:hanging="1800"/>
      </w:pPr>
      <w:rPr>
        <w:rFonts w:hint="default"/>
        <w:b w:val="0"/>
      </w:rPr>
    </w:lvl>
  </w:abstractNum>
  <w:abstractNum w:abstractNumId="33" w15:restartNumberingAfterBreak="0">
    <w:nsid w:val="5FDB1734"/>
    <w:multiLevelType w:val="hybridMultilevel"/>
    <w:tmpl w:val="017AFE82"/>
    <w:lvl w:ilvl="0" w:tplc="040B000F">
      <w:start w:val="1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61F3785F"/>
    <w:multiLevelType w:val="multilevel"/>
    <w:tmpl w:val="3A78934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15:restartNumberingAfterBreak="0">
    <w:nsid w:val="66E645EE"/>
    <w:multiLevelType w:val="multilevel"/>
    <w:tmpl w:val="D932E09C"/>
    <w:lvl w:ilvl="0">
      <w:start w:val="1"/>
      <w:numFmt w:val="decimal"/>
      <w:lvlText w:val="%1."/>
      <w:lvlJc w:val="left"/>
      <w:pPr>
        <w:ind w:left="502" w:hanging="360"/>
      </w:pPr>
      <w:rPr>
        <w:b/>
        <w:bCs/>
      </w:rPr>
    </w:lvl>
    <w:lvl w:ilvl="1">
      <w:start w:val="1"/>
      <w:numFmt w:val="decimal"/>
      <w:pStyle w:val="Tyyli2"/>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1724F2"/>
    <w:multiLevelType w:val="hybridMultilevel"/>
    <w:tmpl w:val="EC82CD1A"/>
    <w:lvl w:ilvl="0" w:tplc="5448BB3E">
      <w:start w:val="1"/>
      <w:numFmt w:val="decimal"/>
      <w:lvlText w:val="%1."/>
      <w:lvlJc w:val="left"/>
      <w:pPr>
        <w:ind w:left="720" w:hanging="360"/>
      </w:pPr>
      <w:rPr>
        <w:rFonts w:ascii="Ornamo" w:hAnsi="Ornamo" w:hint="default"/>
        <w:b/>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6B4218C2"/>
    <w:multiLevelType w:val="hybridMultilevel"/>
    <w:tmpl w:val="65BC686C"/>
    <w:lvl w:ilvl="0" w:tplc="040B000F">
      <w:start w:val="1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6CCE78B3"/>
    <w:multiLevelType w:val="hybridMultilevel"/>
    <w:tmpl w:val="CB38C71A"/>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6D285A70"/>
    <w:multiLevelType w:val="multilevel"/>
    <w:tmpl w:val="A70E5A4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780657E4"/>
    <w:multiLevelType w:val="hybridMultilevel"/>
    <w:tmpl w:val="617AE9C8"/>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1" w15:restartNumberingAfterBreak="0">
    <w:nsid w:val="7C0769EF"/>
    <w:multiLevelType w:val="hybridMultilevel"/>
    <w:tmpl w:val="9A0E95A4"/>
    <w:lvl w:ilvl="0" w:tplc="040B000F">
      <w:start w:val="6"/>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2" w15:restartNumberingAfterBreak="0">
    <w:nsid w:val="7C37309B"/>
    <w:multiLevelType w:val="multilevel"/>
    <w:tmpl w:val="BC66413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D7B2451"/>
    <w:multiLevelType w:val="multilevel"/>
    <w:tmpl w:val="AE50D2A0"/>
    <w:lvl w:ilvl="0">
      <w:start w:val="1"/>
      <w:numFmt w:val="decimal"/>
      <w:lvlText w:val="%1."/>
      <w:lvlJc w:val="left"/>
      <w:pPr>
        <w:ind w:left="360" w:hanging="360"/>
      </w:pPr>
      <w:rPr>
        <w:b/>
        <w:bCs/>
      </w:rPr>
    </w:lvl>
    <w:lvl w:ilvl="1">
      <w:start w:val="1"/>
      <w:numFmt w:val="decimal"/>
      <w:lvlText w:val="%1.%2."/>
      <w:lvlJc w:val="left"/>
      <w:pPr>
        <w:ind w:left="1424" w:hanging="432"/>
      </w:pPr>
      <w:rPr>
        <w:rFonts w:ascii="Arial" w:hAnsi="Arial" w:cs="Aria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F10538F"/>
    <w:multiLevelType w:val="multilevel"/>
    <w:tmpl w:val="AE50D2A0"/>
    <w:lvl w:ilvl="0">
      <w:start w:val="1"/>
      <w:numFmt w:val="decimal"/>
      <w:lvlText w:val="%1."/>
      <w:lvlJc w:val="left"/>
      <w:pPr>
        <w:ind w:left="360" w:hanging="360"/>
      </w:pPr>
      <w:rPr>
        <w:b/>
        <w:bCs/>
      </w:rPr>
    </w:lvl>
    <w:lvl w:ilvl="1">
      <w:start w:val="1"/>
      <w:numFmt w:val="decimal"/>
      <w:lvlText w:val="%1.%2."/>
      <w:lvlJc w:val="left"/>
      <w:pPr>
        <w:ind w:left="1424" w:hanging="432"/>
      </w:pPr>
      <w:rPr>
        <w:rFonts w:ascii="Arial" w:hAnsi="Arial" w:cs="Aria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26"/>
  </w:num>
  <w:num w:numId="3">
    <w:abstractNumId w:val="0"/>
  </w:num>
  <w:num w:numId="4">
    <w:abstractNumId w:val="40"/>
  </w:num>
  <w:num w:numId="5">
    <w:abstractNumId w:val="15"/>
  </w:num>
  <w:num w:numId="6">
    <w:abstractNumId w:val="21"/>
  </w:num>
  <w:num w:numId="7">
    <w:abstractNumId w:val="18"/>
  </w:num>
  <w:num w:numId="8">
    <w:abstractNumId w:val="13"/>
  </w:num>
  <w:num w:numId="9">
    <w:abstractNumId w:val="9"/>
  </w:num>
  <w:num w:numId="10">
    <w:abstractNumId w:val="41"/>
  </w:num>
  <w:num w:numId="11">
    <w:abstractNumId w:val="23"/>
  </w:num>
  <w:num w:numId="12">
    <w:abstractNumId w:val="5"/>
  </w:num>
  <w:num w:numId="13">
    <w:abstractNumId w:val="10"/>
  </w:num>
  <w:num w:numId="14">
    <w:abstractNumId w:val="14"/>
  </w:num>
  <w:num w:numId="15">
    <w:abstractNumId w:val="12"/>
  </w:num>
  <w:num w:numId="16">
    <w:abstractNumId w:val="31"/>
  </w:num>
  <w:num w:numId="17">
    <w:abstractNumId w:val="24"/>
  </w:num>
  <w:num w:numId="18">
    <w:abstractNumId w:val="8"/>
  </w:num>
  <w:num w:numId="19">
    <w:abstractNumId w:val="1"/>
  </w:num>
  <w:num w:numId="20">
    <w:abstractNumId w:val="29"/>
  </w:num>
  <w:num w:numId="21">
    <w:abstractNumId w:val="6"/>
  </w:num>
  <w:num w:numId="22">
    <w:abstractNumId w:val="7"/>
  </w:num>
  <w:num w:numId="23">
    <w:abstractNumId w:val="38"/>
  </w:num>
  <w:num w:numId="24">
    <w:abstractNumId w:val="33"/>
  </w:num>
  <w:num w:numId="25">
    <w:abstractNumId w:val="16"/>
  </w:num>
  <w:num w:numId="26">
    <w:abstractNumId w:val="30"/>
  </w:num>
  <w:num w:numId="27">
    <w:abstractNumId w:val="37"/>
  </w:num>
  <w:num w:numId="28">
    <w:abstractNumId w:val="28"/>
  </w:num>
  <w:num w:numId="29">
    <w:abstractNumId w:val="35"/>
  </w:num>
  <w:num w:numId="30">
    <w:abstractNumId w:val="44"/>
  </w:num>
  <w:num w:numId="31">
    <w:abstractNumId w:val="43"/>
  </w:num>
  <w:num w:numId="32">
    <w:abstractNumId w:val="4"/>
  </w:num>
  <w:num w:numId="33">
    <w:abstractNumId w:val="22"/>
  </w:num>
  <w:num w:numId="34">
    <w:abstractNumId w:val="42"/>
  </w:num>
  <w:num w:numId="35">
    <w:abstractNumId w:val="11"/>
  </w:num>
  <w:num w:numId="36">
    <w:abstractNumId w:val="20"/>
  </w:num>
  <w:num w:numId="37">
    <w:abstractNumId w:val="17"/>
  </w:num>
  <w:num w:numId="38">
    <w:abstractNumId w:val="34"/>
  </w:num>
  <w:num w:numId="39">
    <w:abstractNumId w:val="39"/>
  </w:num>
  <w:num w:numId="40">
    <w:abstractNumId w:val="2"/>
  </w:num>
  <w:num w:numId="41">
    <w:abstractNumId w:val="25"/>
  </w:num>
  <w:num w:numId="42">
    <w:abstractNumId w:val="32"/>
  </w:num>
  <w:num w:numId="43">
    <w:abstractNumId w:val="3"/>
  </w:num>
  <w:num w:numId="44">
    <w:abstractNumId w:val="27"/>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E15"/>
    <w:rsid w:val="000006CF"/>
    <w:rsid w:val="00006979"/>
    <w:rsid w:val="0002049B"/>
    <w:rsid w:val="000236F1"/>
    <w:rsid w:val="00040936"/>
    <w:rsid w:val="00045A2E"/>
    <w:rsid w:val="000659E6"/>
    <w:rsid w:val="000665B2"/>
    <w:rsid w:val="000749BA"/>
    <w:rsid w:val="00077EA6"/>
    <w:rsid w:val="00083AA7"/>
    <w:rsid w:val="00090A75"/>
    <w:rsid w:val="00090E6F"/>
    <w:rsid w:val="000912A9"/>
    <w:rsid w:val="00091380"/>
    <w:rsid w:val="000B6E1E"/>
    <w:rsid w:val="000C509A"/>
    <w:rsid w:val="000C6202"/>
    <w:rsid w:val="000C6F09"/>
    <w:rsid w:val="000D3ECE"/>
    <w:rsid w:val="000E4AD2"/>
    <w:rsid w:val="000F17DF"/>
    <w:rsid w:val="000F25D5"/>
    <w:rsid w:val="0010624A"/>
    <w:rsid w:val="00141B4A"/>
    <w:rsid w:val="001577A8"/>
    <w:rsid w:val="00176BC3"/>
    <w:rsid w:val="00176E97"/>
    <w:rsid w:val="00194EAD"/>
    <w:rsid w:val="001A2E8A"/>
    <w:rsid w:val="001B19BA"/>
    <w:rsid w:val="001B581E"/>
    <w:rsid w:val="001D2D70"/>
    <w:rsid w:val="001D7C2A"/>
    <w:rsid w:val="001E0786"/>
    <w:rsid w:val="001E4B6B"/>
    <w:rsid w:val="001F01A6"/>
    <w:rsid w:val="002026DF"/>
    <w:rsid w:val="002103AD"/>
    <w:rsid w:val="00211493"/>
    <w:rsid w:val="00216B0F"/>
    <w:rsid w:val="00230E0B"/>
    <w:rsid w:val="00235269"/>
    <w:rsid w:val="002630C0"/>
    <w:rsid w:val="00272F9C"/>
    <w:rsid w:val="00273F92"/>
    <w:rsid w:val="002944A9"/>
    <w:rsid w:val="00296168"/>
    <w:rsid w:val="002A6971"/>
    <w:rsid w:val="002C6DAA"/>
    <w:rsid w:val="002F62B4"/>
    <w:rsid w:val="00313E0B"/>
    <w:rsid w:val="003153B8"/>
    <w:rsid w:val="00320416"/>
    <w:rsid w:val="00325962"/>
    <w:rsid w:val="0033532D"/>
    <w:rsid w:val="0034303D"/>
    <w:rsid w:val="00345B12"/>
    <w:rsid w:val="0035140E"/>
    <w:rsid w:val="00357E15"/>
    <w:rsid w:val="0036402C"/>
    <w:rsid w:val="00372761"/>
    <w:rsid w:val="00382459"/>
    <w:rsid w:val="00383181"/>
    <w:rsid w:val="003A3AEE"/>
    <w:rsid w:val="003A524C"/>
    <w:rsid w:val="003A7B90"/>
    <w:rsid w:val="003C1F78"/>
    <w:rsid w:val="003C6AC8"/>
    <w:rsid w:val="003D13CE"/>
    <w:rsid w:val="003D1CE3"/>
    <w:rsid w:val="003E66A7"/>
    <w:rsid w:val="00401B49"/>
    <w:rsid w:val="004022C2"/>
    <w:rsid w:val="00450EC9"/>
    <w:rsid w:val="0045158C"/>
    <w:rsid w:val="004519B5"/>
    <w:rsid w:val="004617E2"/>
    <w:rsid w:val="00461D3D"/>
    <w:rsid w:val="0046391C"/>
    <w:rsid w:val="00475742"/>
    <w:rsid w:val="00476EE2"/>
    <w:rsid w:val="00481334"/>
    <w:rsid w:val="00485879"/>
    <w:rsid w:val="004A47BA"/>
    <w:rsid w:val="004A74F8"/>
    <w:rsid w:val="004C4351"/>
    <w:rsid w:val="004E6384"/>
    <w:rsid w:val="004F30C6"/>
    <w:rsid w:val="00504AC0"/>
    <w:rsid w:val="00515F06"/>
    <w:rsid w:val="005201AE"/>
    <w:rsid w:val="00526813"/>
    <w:rsid w:val="005423F6"/>
    <w:rsid w:val="00544D73"/>
    <w:rsid w:val="00544DC3"/>
    <w:rsid w:val="00552FDD"/>
    <w:rsid w:val="0055639B"/>
    <w:rsid w:val="00557C95"/>
    <w:rsid w:val="0056636E"/>
    <w:rsid w:val="0057315F"/>
    <w:rsid w:val="00596C02"/>
    <w:rsid w:val="005A365D"/>
    <w:rsid w:val="005B24E4"/>
    <w:rsid w:val="005B5274"/>
    <w:rsid w:val="005C0F80"/>
    <w:rsid w:val="005C4689"/>
    <w:rsid w:val="005D4D59"/>
    <w:rsid w:val="005D585E"/>
    <w:rsid w:val="005E737E"/>
    <w:rsid w:val="005F2837"/>
    <w:rsid w:val="005F5463"/>
    <w:rsid w:val="006019B7"/>
    <w:rsid w:val="006049A0"/>
    <w:rsid w:val="00632382"/>
    <w:rsid w:val="006325E4"/>
    <w:rsid w:val="00636A2C"/>
    <w:rsid w:val="00651401"/>
    <w:rsid w:val="00652354"/>
    <w:rsid w:val="006545A5"/>
    <w:rsid w:val="0066757A"/>
    <w:rsid w:val="00680D27"/>
    <w:rsid w:val="00692C44"/>
    <w:rsid w:val="00693465"/>
    <w:rsid w:val="006B0E0C"/>
    <w:rsid w:val="006C223F"/>
    <w:rsid w:val="006C7463"/>
    <w:rsid w:val="006D45EE"/>
    <w:rsid w:val="006E1433"/>
    <w:rsid w:val="006F21E2"/>
    <w:rsid w:val="00706FDB"/>
    <w:rsid w:val="00723B51"/>
    <w:rsid w:val="00741527"/>
    <w:rsid w:val="00746929"/>
    <w:rsid w:val="00772DCD"/>
    <w:rsid w:val="007758D4"/>
    <w:rsid w:val="00784E1E"/>
    <w:rsid w:val="007861B2"/>
    <w:rsid w:val="007A52AE"/>
    <w:rsid w:val="007B00D2"/>
    <w:rsid w:val="00801F4D"/>
    <w:rsid w:val="00823A19"/>
    <w:rsid w:val="00824EC6"/>
    <w:rsid w:val="00825487"/>
    <w:rsid w:val="00831924"/>
    <w:rsid w:val="008378E8"/>
    <w:rsid w:val="00844C5B"/>
    <w:rsid w:val="00845513"/>
    <w:rsid w:val="0085085E"/>
    <w:rsid w:val="0085242C"/>
    <w:rsid w:val="00857A16"/>
    <w:rsid w:val="008601E0"/>
    <w:rsid w:val="008639E8"/>
    <w:rsid w:val="00865D88"/>
    <w:rsid w:val="008B0484"/>
    <w:rsid w:val="008B0D92"/>
    <w:rsid w:val="008C042F"/>
    <w:rsid w:val="008C0AD8"/>
    <w:rsid w:val="008C0B2F"/>
    <w:rsid w:val="008C21B6"/>
    <w:rsid w:val="008D3888"/>
    <w:rsid w:val="008D4D29"/>
    <w:rsid w:val="008E22E0"/>
    <w:rsid w:val="008F0934"/>
    <w:rsid w:val="00900764"/>
    <w:rsid w:val="009135DF"/>
    <w:rsid w:val="00913AC5"/>
    <w:rsid w:val="00915BBB"/>
    <w:rsid w:val="009235FA"/>
    <w:rsid w:val="0092790A"/>
    <w:rsid w:val="0093018A"/>
    <w:rsid w:val="00931F53"/>
    <w:rsid w:val="00956772"/>
    <w:rsid w:val="00964EF9"/>
    <w:rsid w:val="00977215"/>
    <w:rsid w:val="00982F7C"/>
    <w:rsid w:val="00983BC2"/>
    <w:rsid w:val="0098766E"/>
    <w:rsid w:val="009A1C44"/>
    <w:rsid w:val="009A2186"/>
    <w:rsid w:val="009A68F7"/>
    <w:rsid w:val="009B262F"/>
    <w:rsid w:val="009D2240"/>
    <w:rsid w:val="009E499E"/>
    <w:rsid w:val="009F02DE"/>
    <w:rsid w:val="009F3A95"/>
    <w:rsid w:val="009F6572"/>
    <w:rsid w:val="009F74C9"/>
    <w:rsid w:val="00A25BE7"/>
    <w:rsid w:val="00A26DDB"/>
    <w:rsid w:val="00A33D85"/>
    <w:rsid w:val="00A35A11"/>
    <w:rsid w:val="00A36EA7"/>
    <w:rsid w:val="00A4429D"/>
    <w:rsid w:val="00A560BD"/>
    <w:rsid w:val="00A668BD"/>
    <w:rsid w:val="00A6727E"/>
    <w:rsid w:val="00A75459"/>
    <w:rsid w:val="00A81AA8"/>
    <w:rsid w:val="00A96112"/>
    <w:rsid w:val="00A96AE4"/>
    <w:rsid w:val="00AA3F4C"/>
    <w:rsid w:val="00AA5370"/>
    <w:rsid w:val="00AA605A"/>
    <w:rsid w:val="00AA739D"/>
    <w:rsid w:val="00AC1DB5"/>
    <w:rsid w:val="00AD6112"/>
    <w:rsid w:val="00AD7FCB"/>
    <w:rsid w:val="00AE13C5"/>
    <w:rsid w:val="00AE4ECC"/>
    <w:rsid w:val="00AF5786"/>
    <w:rsid w:val="00B05CF8"/>
    <w:rsid w:val="00B0696B"/>
    <w:rsid w:val="00B31097"/>
    <w:rsid w:val="00B4167E"/>
    <w:rsid w:val="00B47D6D"/>
    <w:rsid w:val="00B50B4A"/>
    <w:rsid w:val="00B527F5"/>
    <w:rsid w:val="00B60AA4"/>
    <w:rsid w:val="00B61F5F"/>
    <w:rsid w:val="00B659E9"/>
    <w:rsid w:val="00B74EC2"/>
    <w:rsid w:val="00B765AB"/>
    <w:rsid w:val="00B85320"/>
    <w:rsid w:val="00BA4196"/>
    <w:rsid w:val="00BA429B"/>
    <w:rsid w:val="00BA6776"/>
    <w:rsid w:val="00BA6E53"/>
    <w:rsid w:val="00BB03C6"/>
    <w:rsid w:val="00BD6963"/>
    <w:rsid w:val="00BF60CE"/>
    <w:rsid w:val="00BF6EF3"/>
    <w:rsid w:val="00C05C11"/>
    <w:rsid w:val="00C103A6"/>
    <w:rsid w:val="00C11039"/>
    <w:rsid w:val="00C3694D"/>
    <w:rsid w:val="00C45F92"/>
    <w:rsid w:val="00C463A6"/>
    <w:rsid w:val="00C50589"/>
    <w:rsid w:val="00C6552F"/>
    <w:rsid w:val="00C66C56"/>
    <w:rsid w:val="00C6728D"/>
    <w:rsid w:val="00C67644"/>
    <w:rsid w:val="00C67E83"/>
    <w:rsid w:val="00C75FB8"/>
    <w:rsid w:val="00C803D5"/>
    <w:rsid w:val="00C80B9F"/>
    <w:rsid w:val="00C83EFB"/>
    <w:rsid w:val="00C85A02"/>
    <w:rsid w:val="00CB1302"/>
    <w:rsid w:val="00CE1BF7"/>
    <w:rsid w:val="00D02BEC"/>
    <w:rsid w:val="00D07A03"/>
    <w:rsid w:val="00D07C48"/>
    <w:rsid w:val="00D136ED"/>
    <w:rsid w:val="00D13D41"/>
    <w:rsid w:val="00D1662B"/>
    <w:rsid w:val="00D240A8"/>
    <w:rsid w:val="00D26989"/>
    <w:rsid w:val="00D529FF"/>
    <w:rsid w:val="00D61531"/>
    <w:rsid w:val="00D6266E"/>
    <w:rsid w:val="00D67AC8"/>
    <w:rsid w:val="00D81BFB"/>
    <w:rsid w:val="00DA6914"/>
    <w:rsid w:val="00DB5116"/>
    <w:rsid w:val="00DB6D21"/>
    <w:rsid w:val="00DD5D6E"/>
    <w:rsid w:val="00DF1371"/>
    <w:rsid w:val="00DF6874"/>
    <w:rsid w:val="00E01DA9"/>
    <w:rsid w:val="00E15A05"/>
    <w:rsid w:val="00E211DD"/>
    <w:rsid w:val="00E23860"/>
    <w:rsid w:val="00E318D6"/>
    <w:rsid w:val="00E37EB8"/>
    <w:rsid w:val="00E41717"/>
    <w:rsid w:val="00E44811"/>
    <w:rsid w:val="00E63579"/>
    <w:rsid w:val="00E63CE9"/>
    <w:rsid w:val="00EA3104"/>
    <w:rsid w:val="00EA5B79"/>
    <w:rsid w:val="00EA67EF"/>
    <w:rsid w:val="00ED1E22"/>
    <w:rsid w:val="00ED4523"/>
    <w:rsid w:val="00ED793E"/>
    <w:rsid w:val="00EE2C25"/>
    <w:rsid w:val="00EF7602"/>
    <w:rsid w:val="00F1452B"/>
    <w:rsid w:val="00F20033"/>
    <w:rsid w:val="00F2059C"/>
    <w:rsid w:val="00F24F93"/>
    <w:rsid w:val="00F35546"/>
    <w:rsid w:val="00F4041B"/>
    <w:rsid w:val="00F45DCA"/>
    <w:rsid w:val="00F46F87"/>
    <w:rsid w:val="00F545EF"/>
    <w:rsid w:val="00F61110"/>
    <w:rsid w:val="00F63D82"/>
    <w:rsid w:val="00F70532"/>
    <w:rsid w:val="00F734A5"/>
    <w:rsid w:val="00F74802"/>
    <w:rsid w:val="00F82797"/>
    <w:rsid w:val="00F9449C"/>
    <w:rsid w:val="00F9476D"/>
    <w:rsid w:val="00FA2875"/>
    <w:rsid w:val="00FA386A"/>
    <w:rsid w:val="00FA5946"/>
    <w:rsid w:val="00FA767B"/>
    <w:rsid w:val="00FB382E"/>
    <w:rsid w:val="00FC158D"/>
    <w:rsid w:val="00FD66A3"/>
    <w:rsid w:val="00FD6BB9"/>
    <w:rsid w:val="00FE71B8"/>
  </w:rsids>
  <m:mathPr>
    <m:mathFont m:val="Cambria Math"/>
    <m:brkBin m:val="before"/>
    <m:brkBinSub m:val="--"/>
    <m:smallFrac m:val="0"/>
    <m:dispDef/>
    <m:lMargin m:val="0"/>
    <m:rMargin m:val="0"/>
    <m:defJc m:val="centerGroup"/>
    <m:wrapIndent m:val="1440"/>
    <m:intLim m:val="subSup"/>
    <m:naryLim m:val="undOvr"/>
  </m:mathPr>
  <w:themeFontLang w:val="fi-FI"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FE44F"/>
  <w15:docId w15:val="{32439521-EEAF-49B2-8789-C3A28466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i-FI"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A7B90"/>
    <w:rPr>
      <w:rFonts w:ascii="Times New Roman" w:eastAsia="Times New Roman" w:hAnsi="Times New Roman" w:cs="Times New Roman"/>
      <w:lang w:eastAsia="en-GB"/>
    </w:rPr>
  </w:style>
  <w:style w:type="paragraph" w:styleId="Otsikko1">
    <w:name w:val="heading 1"/>
    <w:basedOn w:val="Luettelokappale"/>
    <w:next w:val="Normaali"/>
    <w:link w:val="Otsikko1Char"/>
    <w:uiPriority w:val="9"/>
    <w:qFormat/>
    <w:rsid w:val="00EA3104"/>
    <w:pPr>
      <w:numPr>
        <w:numId w:val="2"/>
      </w:numPr>
      <w:spacing w:before="120" w:line="259" w:lineRule="auto"/>
      <w:ind w:left="357" w:hanging="357"/>
      <w:outlineLvl w:val="0"/>
    </w:pPr>
    <w:rPr>
      <w:rFonts w:ascii="Helvetica" w:eastAsiaTheme="minorHAnsi" w:hAnsi="Helvetica" w:cs="Arial"/>
      <w:b/>
      <w:sz w:val="22"/>
      <w:szCs w:val="22"/>
      <w:lang w:val="en-US" w:eastAsia="en-US"/>
    </w:rPr>
  </w:style>
  <w:style w:type="paragraph" w:styleId="Otsikko2">
    <w:name w:val="heading 2"/>
    <w:basedOn w:val="Normaali"/>
    <w:next w:val="Normaali"/>
    <w:link w:val="Otsikko2Char"/>
    <w:uiPriority w:val="9"/>
    <w:semiHidden/>
    <w:unhideWhenUsed/>
    <w:qFormat/>
    <w:rsid w:val="002944A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61110"/>
    <w:pPr>
      <w:tabs>
        <w:tab w:val="center" w:pos="4513"/>
        <w:tab w:val="right" w:pos="9026"/>
      </w:tabs>
    </w:pPr>
  </w:style>
  <w:style w:type="character" w:customStyle="1" w:styleId="YltunnisteChar">
    <w:name w:val="Ylätunniste Char"/>
    <w:basedOn w:val="Kappaleenoletusfontti"/>
    <w:link w:val="Yltunniste"/>
    <w:uiPriority w:val="99"/>
    <w:rsid w:val="00F61110"/>
  </w:style>
  <w:style w:type="paragraph" w:styleId="Alatunniste">
    <w:name w:val="footer"/>
    <w:basedOn w:val="Normaali"/>
    <w:link w:val="AlatunnisteChar"/>
    <w:uiPriority w:val="99"/>
    <w:unhideWhenUsed/>
    <w:rsid w:val="00F61110"/>
    <w:pPr>
      <w:tabs>
        <w:tab w:val="center" w:pos="4513"/>
        <w:tab w:val="right" w:pos="9026"/>
      </w:tabs>
    </w:pPr>
  </w:style>
  <w:style w:type="character" w:customStyle="1" w:styleId="AlatunnisteChar">
    <w:name w:val="Alatunniste Char"/>
    <w:basedOn w:val="Kappaleenoletusfontti"/>
    <w:link w:val="Alatunniste"/>
    <w:uiPriority w:val="99"/>
    <w:rsid w:val="00F61110"/>
  </w:style>
  <w:style w:type="table" w:styleId="TaulukkoRuudukko">
    <w:name w:val="Table Grid"/>
    <w:basedOn w:val="Normaalitaulukko"/>
    <w:uiPriority w:val="39"/>
    <w:rsid w:val="00B50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ali"/>
    <w:uiPriority w:val="99"/>
    <w:rsid w:val="005B24E4"/>
    <w:pPr>
      <w:autoSpaceDE w:val="0"/>
      <w:autoSpaceDN w:val="0"/>
      <w:adjustRightInd w:val="0"/>
      <w:spacing w:line="288" w:lineRule="auto"/>
      <w:textAlignment w:val="center"/>
    </w:pPr>
    <w:rPr>
      <w:rFonts w:ascii="Minion Pro" w:hAnsi="Minion Pro" w:cs="Minion Pro"/>
      <w:color w:val="000000"/>
      <w:lang w:val="en-GB"/>
    </w:rPr>
  </w:style>
  <w:style w:type="character" w:styleId="Hyperlinkki">
    <w:name w:val="Hyperlink"/>
    <w:basedOn w:val="Kappaleenoletusfontti"/>
    <w:uiPriority w:val="99"/>
    <w:unhideWhenUsed/>
    <w:rsid w:val="00692C44"/>
    <w:rPr>
      <w:color w:val="0563C1" w:themeColor="hyperlink"/>
      <w:u w:val="single"/>
    </w:rPr>
  </w:style>
  <w:style w:type="character" w:styleId="Ratkaisematonmaininta">
    <w:name w:val="Unresolved Mention"/>
    <w:basedOn w:val="Kappaleenoletusfontti"/>
    <w:uiPriority w:val="99"/>
    <w:semiHidden/>
    <w:unhideWhenUsed/>
    <w:rsid w:val="00692C44"/>
    <w:rPr>
      <w:color w:val="605E5C"/>
      <w:shd w:val="clear" w:color="auto" w:fill="E1DFDD"/>
    </w:rPr>
  </w:style>
  <w:style w:type="character" w:styleId="AvattuHyperlinkki">
    <w:name w:val="FollowedHyperlink"/>
    <w:basedOn w:val="Kappaleenoletusfontti"/>
    <w:uiPriority w:val="99"/>
    <w:semiHidden/>
    <w:unhideWhenUsed/>
    <w:rsid w:val="008B0D92"/>
    <w:rPr>
      <w:color w:val="954F72" w:themeColor="followedHyperlink"/>
      <w:u w:val="single"/>
    </w:rPr>
  </w:style>
  <w:style w:type="paragraph" w:styleId="NormaaliWWW">
    <w:name w:val="Normal (Web)"/>
    <w:basedOn w:val="Normaali"/>
    <w:uiPriority w:val="99"/>
    <w:unhideWhenUsed/>
    <w:rsid w:val="00C6728D"/>
    <w:pPr>
      <w:spacing w:before="100" w:beforeAutospacing="1" w:after="100" w:afterAutospacing="1"/>
    </w:pPr>
    <w:rPr>
      <w:lang w:eastAsia="fi-FI"/>
    </w:rPr>
  </w:style>
  <w:style w:type="character" w:customStyle="1" w:styleId="Kappaleenoletuskirjasin18">
    <w:name w:val="Kappaleen oletuskirjasin18"/>
    <w:semiHidden/>
    <w:unhideWhenUsed/>
    <w:rsid w:val="00784E1E"/>
  </w:style>
  <w:style w:type="character" w:styleId="Sivunumero">
    <w:name w:val="page number"/>
    <w:basedOn w:val="Kappaleenoletusfontti"/>
    <w:uiPriority w:val="99"/>
    <w:semiHidden/>
    <w:unhideWhenUsed/>
    <w:rsid w:val="00784E1E"/>
  </w:style>
  <w:style w:type="table" w:styleId="Vaaleataulukkoruudukko">
    <w:name w:val="Grid Table Light"/>
    <w:basedOn w:val="Normaalitaulukko"/>
    <w:uiPriority w:val="40"/>
    <w:rsid w:val="003A7B9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Yksinkertainentaulukko1">
    <w:name w:val="Plain Table 1"/>
    <w:basedOn w:val="Normaalitaulukko"/>
    <w:uiPriority w:val="41"/>
    <w:rsid w:val="003A7B9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2">
    <w:name w:val="Plain Table 2"/>
    <w:basedOn w:val="Normaalitaulukko"/>
    <w:uiPriority w:val="42"/>
    <w:rsid w:val="003A7B9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Yksinkertainentaulukko3">
    <w:name w:val="Plain Table 3"/>
    <w:basedOn w:val="Normaalitaulukko"/>
    <w:uiPriority w:val="43"/>
    <w:rsid w:val="003A7B9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4">
    <w:name w:val="Plain Table 4"/>
    <w:basedOn w:val="Normaalitaulukko"/>
    <w:uiPriority w:val="44"/>
    <w:rsid w:val="003A7B9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5">
    <w:name w:val="Plain Table 5"/>
    <w:basedOn w:val="Normaalitaulukko"/>
    <w:uiPriority w:val="45"/>
    <w:rsid w:val="003A7B9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aalearuudukkotaulukko1">
    <w:name w:val="Grid Table 1 Light"/>
    <w:basedOn w:val="Normaalitaulukko"/>
    <w:uiPriority w:val="46"/>
    <w:rsid w:val="003A7B9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Vaalearuudukkotaulukko1-korostus1">
    <w:name w:val="Grid Table 1 Light Accent 1"/>
    <w:basedOn w:val="Normaalitaulukko"/>
    <w:uiPriority w:val="46"/>
    <w:rsid w:val="003A7B9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Vaalearuudukkotaulukko1-korostus3">
    <w:name w:val="Grid Table 1 Light Accent 3"/>
    <w:basedOn w:val="Normaalitaulukko"/>
    <w:uiPriority w:val="46"/>
    <w:rsid w:val="003A7B9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Vaalearuudukkotaulukko1-korostus4">
    <w:name w:val="Grid Table 1 Light Accent 4"/>
    <w:basedOn w:val="Normaalitaulukko"/>
    <w:uiPriority w:val="46"/>
    <w:rsid w:val="003A7B90"/>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Vaalearuudukkotaulukko1-korostus5">
    <w:name w:val="Grid Table 1 Light Accent 5"/>
    <w:basedOn w:val="Normaalitaulukko"/>
    <w:uiPriority w:val="46"/>
    <w:rsid w:val="003A7B9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Vaalearuudukkotaulukko1-korostus6">
    <w:name w:val="Grid Table 1 Light Accent 6"/>
    <w:basedOn w:val="Normaalitaulukko"/>
    <w:uiPriority w:val="46"/>
    <w:rsid w:val="003A7B9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Vaalearuudukkotaulukko1-korostus2">
    <w:name w:val="Grid Table 1 Light Accent 2"/>
    <w:basedOn w:val="Normaalitaulukko"/>
    <w:uiPriority w:val="46"/>
    <w:rsid w:val="003A7B90"/>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Rivinumero">
    <w:name w:val="line number"/>
    <w:basedOn w:val="Kappaleenoletusfontti"/>
    <w:uiPriority w:val="99"/>
    <w:semiHidden/>
    <w:unhideWhenUsed/>
    <w:rsid w:val="00C05C11"/>
  </w:style>
  <w:style w:type="paragraph" w:styleId="Eivli">
    <w:name w:val="No Spacing"/>
    <w:link w:val="EivliChar"/>
    <w:uiPriority w:val="1"/>
    <w:qFormat/>
    <w:rsid w:val="00C05C11"/>
    <w:rPr>
      <w:sz w:val="22"/>
      <w:szCs w:val="22"/>
      <w:lang w:val="en-US" w:eastAsia="zh-CN"/>
    </w:rPr>
  </w:style>
  <w:style w:type="character" w:customStyle="1" w:styleId="EivliChar">
    <w:name w:val="Ei väliä Char"/>
    <w:basedOn w:val="Kappaleenoletusfontti"/>
    <w:link w:val="Eivli"/>
    <w:uiPriority w:val="1"/>
    <w:rsid w:val="00C05C11"/>
    <w:rPr>
      <w:sz w:val="22"/>
      <w:szCs w:val="22"/>
      <w:lang w:val="en-US" w:eastAsia="zh-CN"/>
    </w:rPr>
  </w:style>
  <w:style w:type="paragraph" w:styleId="Luettelokappale">
    <w:name w:val="List Paragraph"/>
    <w:basedOn w:val="Normaali"/>
    <w:uiPriority w:val="34"/>
    <w:qFormat/>
    <w:rsid w:val="00D02BEC"/>
    <w:pPr>
      <w:ind w:left="720"/>
      <w:contextualSpacing/>
    </w:pPr>
  </w:style>
  <w:style w:type="character" w:customStyle="1" w:styleId="Otsikko1Char">
    <w:name w:val="Otsikko 1 Char"/>
    <w:basedOn w:val="Kappaleenoletusfontti"/>
    <w:link w:val="Otsikko1"/>
    <w:uiPriority w:val="9"/>
    <w:rsid w:val="00EA3104"/>
    <w:rPr>
      <w:rFonts w:ascii="Helvetica" w:eastAsiaTheme="minorHAnsi" w:hAnsi="Helvetica" w:cs="Arial"/>
      <w:b/>
      <w:sz w:val="22"/>
      <w:szCs w:val="22"/>
      <w:lang w:val="en-US" w:eastAsia="en-US"/>
    </w:rPr>
  </w:style>
  <w:style w:type="paragraph" w:styleId="Alaviitteenteksti">
    <w:name w:val="footnote text"/>
    <w:basedOn w:val="Normaali"/>
    <w:link w:val="AlaviitteentekstiChar"/>
    <w:uiPriority w:val="99"/>
    <w:semiHidden/>
    <w:unhideWhenUsed/>
    <w:rsid w:val="00EA3104"/>
    <w:rPr>
      <w:rFonts w:asciiTheme="minorHAnsi" w:eastAsiaTheme="minorHAnsi" w:hAnsiTheme="minorHAnsi" w:cstheme="minorBidi"/>
      <w:sz w:val="20"/>
      <w:szCs w:val="20"/>
      <w:lang w:eastAsia="en-US"/>
    </w:rPr>
  </w:style>
  <w:style w:type="character" w:customStyle="1" w:styleId="AlaviitteentekstiChar">
    <w:name w:val="Alaviitteen teksti Char"/>
    <w:basedOn w:val="Kappaleenoletusfontti"/>
    <w:link w:val="Alaviitteenteksti"/>
    <w:uiPriority w:val="99"/>
    <w:semiHidden/>
    <w:rsid w:val="00EA3104"/>
    <w:rPr>
      <w:rFonts w:eastAsiaTheme="minorHAnsi"/>
      <w:sz w:val="20"/>
      <w:szCs w:val="20"/>
      <w:lang w:eastAsia="en-US"/>
    </w:rPr>
  </w:style>
  <w:style w:type="character" w:styleId="Alaviitteenviite">
    <w:name w:val="footnote reference"/>
    <w:basedOn w:val="Kappaleenoletusfontti"/>
    <w:uiPriority w:val="99"/>
    <w:semiHidden/>
    <w:unhideWhenUsed/>
    <w:rsid w:val="00EA3104"/>
    <w:rPr>
      <w:vertAlign w:val="superscript"/>
    </w:rPr>
  </w:style>
  <w:style w:type="character" w:customStyle="1" w:styleId="Normaali1">
    <w:name w:val="Normaali1"/>
    <w:basedOn w:val="Kappaleenoletusfontti"/>
    <w:rsid w:val="00EA3104"/>
  </w:style>
  <w:style w:type="character" w:customStyle="1" w:styleId="Otsikko2Char">
    <w:name w:val="Otsikko 2 Char"/>
    <w:basedOn w:val="Kappaleenoletusfontti"/>
    <w:link w:val="Otsikko2"/>
    <w:uiPriority w:val="9"/>
    <w:semiHidden/>
    <w:rsid w:val="002944A9"/>
    <w:rPr>
      <w:rFonts w:asciiTheme="majorHAnsi" w:eastAsiaTheme="majorEastAsia" w:hAnsiTheme="majorHAnsi" w:cstheme="majorBidi"/>
      <w:color w:val="2F5496" w:themeColor="accent1" w:themeShade="BF"/>
      <w:sz w:val="26"/>
      <w:szCs w:val="26"/>
      <w:lang w:eastAsia="en-GB"/>
    </w:rPr>
  </w:style>
  <w:style w:type="character" w:styleId="Kommentinviite">
    <w:name w:val="annotation reference"/>
    <w:basedOn w:val="Kappaleenoletusfontti"/>
    <w:uiPriority w:val="99"/>
    <w:semiHidden/>
    <w:unhideWhenUsed/>
    <w:rsid w:val="00C50589"/>
    <w:rPr>
      <w:sz w:val="16"/>
      <w:szCs w:val="16"/>
    </w:rPr>
  </w:style>
  <w:style w:type="paragraph" w:styleId="Kommentinteksti">
    <w:name w:val="annotation text"/>
    <w:basedOn w:val="Normaali"/>
    <w:link w:val="KommentintekstiChar"/>
    <w:uiPriority w:val="99"/>
    <w:semiHidden/>
    <w:unhideWhenUsed/>
    <w:rsid w:val="00C50589"/>
    <w:pPr>
      <w:spacing w:after="200"/>
    </w:pPr>
    <w:rPr>
      <w:rFonts w:asciiTheme="minorHAnsi" w:eastAsiaTheme="minorEastAsia" w:hAnsiTheme="minorHAnsi" w:cstheme="minorBidi"/>
      <w:sz w:val="20"/>
      <w:szCs w:val="20"/>
      <w:lang w:eastAsia="ja-JP"/>
    </w:rPr>
  </w:style>
  <w:style w:type="character" w:customStyle="1" w:styleId="KommentintekstiChar">
    <w:name w:val="Kommentin teksti Char"/>
    <w:basedOn w:val="Kappaleenoletusfontti"/>
    <w:link w:val="Kommentinteksti"/>
    <w:uiPriority w:val="99"/>
    <w:semiHidden/>
    <w:rsid w:val="00C50589"/>
    <w:rPr>
      <w:sz w:val="20"/>
      <w:szCs w:val="20"/>
      <w:lang w:eastAsia="ja-JP"/>
    </w:rPr>
  </w:style>
  <w:style w:type="paragraph" w:styleId="Kommentinotsikko">
    <w:name w:val="annotation subject"/>
    <w:basedOn w:val="Kommentinteksti"/>
    <w:next w:val="Kommentinteksti"/>
    <w:link w:val="KommentinotsikkoChar"/>
    <w:uiPriority w:val="99"/>
    <w:semiHidden/>
    <w:unhideWhenUsed/>
    <w:rsid w:val="00F45DCA"/>
    <w:pPr>
      <w:spacing w:after="0"/>
    </w:pPr>
    <w:rPr>
      <w:rFonts w:ascii="Times New Roman" w:eastAsia="Times New Roman" w:hAnsi="Times New Roman" w:cs="Times New Roman"/>
      <w:b/>
      <w:bCs/>
      <w:lang w:eastAsia="en-GB"/>
    </w:rPr>
  </w:style>
  <w:style w:type="character" w:customStyle="1" w:styleId="KommentinotsikkoChar">
    <w:name w:val="Kommentin otsikko Char"/>
    <w:basedOn w:val="KommentintekstiChar"/>
    <w:link w:val="Kommentinotsikko"/>
    <w:uiPriority w:val="99"/>
    <w:semiHidden/>
    <w:rsid w:val="00F45DCA"/>
    <w:rPr>
      <w:rFonts w:ascii="Times New Roman" w:eastAsia="Times New Roman" w:hAnsi="Times New Roman" w:cs="Times New Roman"/>
      <w:b/>
      <w:bCs/>
      <w:sz w:val="20"/>
      <w:szCs w:val="20"/>
      <w:lang w:eastAsia="en-GB"/>
    </w:rPr>
  </w:style>
  <w:style w:type="paragraph" w:customStyle="1" w:styleId="Default">
    <w:name w:val="Default"/>
    <w:rsid w:val="0085085E"/>
    <w:pPr>
      <w:autoSpaceDE w:val="0"/>
      <w:autoSpaceDN w:val="0"/>
      <w:adjustRightInd w:val="0"/>
    </w:pPr>
    <w:rPr>
      <w:rFonts w:ascii="Calibri" w:hAnsi="Calibri" w:cs="Calibri"/>
      <w:color w:val="000000"/>
    </w:rPr>
  </w:style>
  <w:style w:type="paragraph" w:customStyle="1" w:styleId="Tyyli1">
    <w:name w:val="Tyyli1"/>
    <w:basedOn w:val="Luettelokappale"/>
    <w:qFormat/>
    <w:rsid w:val="00401B49"/>
    <w:pPr>
      <w:pBdr>
        <w:top w:val="nil"/>
        <w:left w:val="nil"/>
        <w:bottom w:val="nil"/>
        <w:right w:val="nil"/>
        <w:between w:val="nil"/>
      </w:pBdr>
      <w:spacing w:line="360" w:lineRule="auto"/>
      <w:ind w:left="792" w:hanging="432"/>
    </w:pPr>
    <w:rPr>
      <w:rFonts w:ascii="Arial" w:hAnsi="Arial" w:cs="Arial"/>
      <w:bCs/>
    </w:rPr>
  </w:style>
  <w:style w:type="paragraph" w:customStyle="1" w:styleId="Tyyli2">
    <w:name w:val="Tyyli2"/>
    <w:basedOn w:val="Luettelokappale"/>
    <w:next w:val="Eivli"/>
    <w:qFormat/>
    <w:rsid w:val="0092790A"/>
    <w:pPr>
      <w:numPr>
        <w:ilvl w:val="1"/>
        <w:numId w:val="29"/>
      </w:numPr>
      <w:pBdr>
        <w:top w:val="nil"/>
        <w:left w:val="nil"/>
        <w:bottom w:val="nil"/>
        <w:right w:val="nil"/>
        <w:between w:val="nil"/>
      </w:pBdr>
      <w:spacing w:line="360" w:lineRule="auto"/>
      <w:ind w:left="792"/>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77514">
      <w:bodyDiv w:val="1"/>
      <w:marLeft w:val="0"/>
      <w:marRight w:val="0"/>
      <w:marTop w:val="0"/>
      <w:marBottom w:val="0"/>
      <w:divBdr>
        <w:top w:val="none" w:sz="0" w:space="0" w:color="auto"/>
        <w:left w:val="none" w:sz="0" w:space="0" w:color="auto"/>
        <w:bottom w:val="none" w:sz="0" w:space="0" w:color="auto"/>
        <w:right w:val="none" w:sz="0" w:space="0" w:color="auto"/>
      </w:divBdr>
    </w:div>
    <w:div w:id="620722575">
      <w:bodyDiv w:val="1"/>
      <w:marLeft w:val="0"/>
      <w:marRight w:val="0"/>
      <w:marTop w:val="0"/>
      <w:marBottom w:val="0"/>
      <w:divBdr>
        <w:top w:val="none" w:sz="0" w:space="0" w:color="auto"/>
        <w:left w:val="none" w:sz="0" w:space="0" w:color="auto"/>
        <w:bottom w:val="none" w:sz="0" w:space="0" w:color="auto"/>
        <w:right w:val="none" w:sz="0" w:space="0" w:color="auto"/>
      </w:divBdr>
    </w:div>
    <w:div w:id="879051668">
      <w:bodyDiv w:val="1"/>
      <w:marLeft w:val="0"/>
      <w:marRight w:val="0"/>
      <w:marTop w:val="0"/>
      <w:marBottom w:val="0"/>
      <w:divBdr>
        <w:top w:val="none" w:sz="0" w:space="0" w:color="auto"/>
        <w:left w:val="none" w:sz="0" w:space="0" w:color="auto"/>
        <w:bottom w:val="none" w:sz="0" w:space="0" w:color="auto"/>
        <w:right w:val="none" w:sz="0" w:space="0" w:color="auto"/>
      </w:divBdr>
    </w:div>
    <w:div w:id="1252277880">
      <w:bodyDiv w:val="1"/>
      <w:marLeft w:val="0"/>
      <w:marRight w:val="0"/>
      <w:marTop w:val="0"/>
      <w:marBottom w:val="0"/>
      <w:divBdr>
        <w:top w:val="none" w:sz="0" w:space="0" w:color="auto"/>
        <w:left w:val="none" w:sz="0" w:space="0" w:color="auto"/>
        <w:bottom w:val="none" w:sz="0" w:space="0" w:color="auto"/>
        <w:right w:val="none" w:sz="0" w:space="0" w:color="auto"/>
      </w:divBdr>
    </w:div>
    <w:div w:id="1682657053">
      <w:bodyDiv w:val="1"/>
      <w:marLeft w:val="0"/>
      <w:marRight w:val="0"/>
      <w:marTop w:val="0"/>
      <w:marBottom w:val="0"/>
      <w:divBdr>
        <w:top w:val="none" w:sz="0" w:space="0" w:color="auto"/>
        <w:left w:val="none" w:sz="0" w:space="0" w:color="auto"/>
        <w:bottom w:val="none" w:sz="0" w:space="0" w:color="auto"/>
        <w:right w:val="none" w:sz="0" w:space="0" w:color="auto"/>
      </w:divBdr>
    </w:div>
    <w:div w:id="1694571370">
      <w:bodyDiv w:val="1"/>
      <w:marLeft w:val="0"/>
      <w:marRight w:val="0"/>
      <w:marTop w:val="0"/>
      <w:marBottom w:val="0"/>
      <w:divBdr>
        <w:top w:val="none" w:sz="0" w:space="0" w:color="auto"/>
        <w:left w:val="none" w:sz="0" w:space="0" w:color="auto"/>
        <w:bottom w:val="none" w:sz="0" w:space="0" w:color="auto"/>
        <w:right w:val="none" w:sz="0" w:space="0" w:color="auto"/>
      </w:divBdr>
    </w:div>
    <w:div w:id="1738086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00249D86440A84409436081666D8F396" ma:contentTypeVersion="4" ma:contentTypeDescription="Luo uusi asiakirja." ma:contentTypeScope="" ma:versionID="64fe785a8408d23015108157c95466b1">
  <xsd:schema xmlns:xsd="http://www.w3.org/2001/XMLSchema" xmlns:xs="http://www.w3.org/2001/XMLSchema" xmlns:p="http://schemas.microsoft.com/office/2006/metadata/properties" xmlns:ns2="4988b43e-fa7c-40c4-a1c7-cb4e5788e3eb" targetNamespace="http://schemas.microsoft.com/office/2006/metadata/properties" ma:root="true" ma:fieldsID="0c8a0a862ca00dd838e76d0934b7972d" ns2:_="">
    <xsd:import namespace="4988b43e-fa7c-40c4-a1c7-cb4e5788e3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8b43e-fa7c-40c4-a1c7-cb4e5788e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F6E965-9FF4-7847-8932-955908290F4C}">
  <ds:schemaRefs>
    <ds:schemaRef ds:uri="http://schemas.openxmlformats.org/officeDocument/2006/bibliography"/>
  </ds:schemaRefs>
</ds:datastoreItem>
</file>

<file path=customXml/itemProps2.xml><?xml version="1.0" encoding="utf-8"?>
<ds:datastoreItem xmlns:ds="http://schemas.openxmlformats.org/officeDocument/2006/customXml" ds:itemID="{E9CC49C9-09BE-4235-9F4D-B8604BF0E5D3}"/>
</file>

<file path=customXml/itemProps3.xml><?xml version="1.0" encoding="utf-8"?>
<ds:datastoreItem xmlns:ds="http://schemas.openxmlformats.org/officeDocument/2006/customXml" ds:itemID="{3AADF519-242A-43EB-B5FE-C3250B556965}"/>
</file>

<file path=customXml/itemProps4.xml><?xml version="1.0" encoding="utf-8"?>
<ds:datastoreItem xmlns:ds="http://schemas.openxmlformats.org/officeDocument/2006/customXml" ds:itemID="{4B466A6F-4480-4CBB-82FF-7A5E475B1BAC}"/>
</file>

<file path=docProps/app.xml><?xml version="1.0" encoding="utf-8"?>
<Properties xmlns="http://schemas.openxmlformats.org/officeDocument/2006/extended-properties" xmlns:vt="http://schemas.openxmlformats.org/officeDocument/2006/docPropsVTypes">
  <Template>Normal</Template>
  <TotalTime>3</TotalTime>
  <Pages>5</Pages>
  <Words>889</Words>
  <Characters>7201</Characters>
  <Application>Microsoft Office Word</Application>
  <DocSecurity>0</DocSecurity>
  <Lines>60</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-käyttäjä</dc:creator>
  <cp:keywords/>
  <dc:description/>
  <cp:lastModifiedBy>Iiris Adenius</cp:lastModifiedBy>
  <cp:revision>2</cp:revision>
  <cp:lastPrinted>2022-01-07T13:15:00Z</cp:lastPrinted>
  <dcterms:created xsi:type="dcterms:W3CDTF">2022-03-13T20:26:00Z</dcterms:created>
  <dcterms:modified xsi:type="dcterms:W3CDTF">2022-03-13T20:26:00Z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0x01010000249D86440A84409436081666D8F396</vt:lpwstr>
  </property>
</Properties>
</file>